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BA" w:rsidRPr="00C021BA" w:rsidRDefault="00C021BA" w:rsidP="00C021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21BA" w:rsidRPr="00C021BA" w:rsidRDefault="00C021BA" w:rsidP="00C021BA">
      <w:pPr>
        <w:jc w:val="center"/>
        <w:rPr>
          <w:rFonts w:ascii="Verdana" w:hAnsi="Verdana" w:cs="Arial"/>
          <w:b/>
          <w:sz w:val="32"/>
          <w:szCs w:val="40"/>
        </w:rPr>
      </w:pPr>
      <w:bookmarkStart w:id="0" w:name="Klauzula"/>
      <w:bookmarkEnd w:id="0"/>
      <w:r w:rsidRPr="00C021BA">
        <w:rPr>
          <w:rFonts w:ascii="Verdana" w:hAnsi="Verdana" w:cs="Arial"/>
          <w:b/>
          <w:sz w:val="32"/>
          <w:szCs w:val="40"/>
        </w:rPr>
        <w:t>REGULAMIN STOSOWANIA SYSTEMU MONITORINGU WIZYJNEGO</w:t>
      </w:r>
    </w:p>
    <w:p w:rsidR="00935409" w:rsidRDefault="00935409" w:rsidP="00935409">
      <w:pPr>
        <w:pStyle w:val="Default"/>
        <w:ind w:left="284" w:right="282"/>
        <w:jc w:val="both"/>
        <w:rPr>
          <w:rFonts w:ascii="Calibri" w:hAnsi="Calibri"/>
        </w:rPr>
      </w:pPr>
    </w:p>
    <w:p w:rsidR="00935409" w:rsidRDefault="00935409" w:rsidP="00935409">
      <w:pPr>
        <w:pStyle w:val="Default"/>
        <w:ind w:left="284" w:right="282"/>
        <w:jc w:val="both"/>
        <w:rPr>
          <w:rFonts w:ascii="Calibri" w:hAnsi="Calibri"/>
        </w:rPr>
      </w:pPr>
    </w:p>
    <w:p w:rsidR="00935409" w:rsidRPr="00935409" w:rsidRDefault="00935409" w:rsidP="00935409">
      <w:pPr>
        <w:pStyle w:val="Default"/>
        <w:ind w:left="284" w:right="282"/>
        <w:jc w:val="both"/>
        <w:rPr>
          <w:rFonts w:ascii="Arial" w:hAnsi="Arial" w:cs="Arial"/>
        </w:rPr>
      </w:pPr>
      <w:r w:rsidRPr="00935409">
        <w:rPr>
          <w:rFonts w:ascii="Arial" w:hAnsi="Arial" w:cs="Arial"/>
        </w:rPr>
        <w:t>Podstawa prawna regulaminu:</w:t>
      </w:r>
    </w:p>
    <w:p w:rsidR="00935409" w:rsidRPr="00935409" w:rsidRDefault="00935409" w:rsidP="00935409">
      <w:pPr>
        <w:pStyle w:val="Default"/>
        <w:ind w:left="284" w:right="282"/>
        <w:jc w:val="both"/>
        <w:rPr>
          <w:rFonts w:ascii="Arial" w:hAnsi="Arial" w:cs="Arial"/>
        </w:rPr>
      </w:pPr>
    </w:p>
    <w:p w:rsidR="00935409" w:rsidRPr="00935409" w:rsidRDefault="00935409" w:rsidP="00935409">
      <w:pPr>
        <w:pStyle w:val="Default"/>
        <w:ind w:left="284" w:right="282"/>
        <w:jc w:val="both"/>
        <w:rPr>
          <w:rFonts w:ascii="Arial" w:hAnsi="Arial" w:cs="Arial"/>
        </w:rPr>
      </w:pPr>
      <w:r w:rsidRPr="00935409">
        <w:rPr>
          <w:rFonts w:ascii="Arial" w:hAnsi="Arial" w:cs="Arial"/>
        </w:rPr>
        <w:t xml:space="preserve"> Ustawa z dnia 10 maja 2018r. o ochronie danych osobowych (Dz. U. z 2018r. poz. 1000) oraz art. 108a ustawy Prawo oświatowe (Dz.U. z 2018r. poz. 996 </w:t>
      </w:r>
      <w:proofErr w:type="spellStart"/>
      <w:r w:rsidRPr="00935409">
        <w:rPr>
          <w:rFonts w:ascii="Arial" w:hAnsi="Arial" w:cs="Arial"/>
        </w:rPr>
        <w:t>t.j</w:t>
      </w:r>
      <w:proofErr w:type="spellEnd"/>
      <w:r w:rsidRPr="00935409">
        <w:rPr>
          <w:rFonts w:ascii="Arial" w:hAnsi="Arial" w:cs="Arial"/>
        </w:rPr>
        <w:t>.)</w:t>
      </w:r>
    </w:p>
    <w:p w:rsidR="00C021BA" w:rsidRPr="00C021BA" w:rsidRDefault="00C021BA" w:rsidP="00C021BA">
      <w:pPr>
        <w:jc w:val="center"/>
        <w:rPr>
          <w:rFonts w:ascii="Verdana" w:hAnsi="Verdana" w:cs="Arial"/>
          <w:b/>
          <w:sz w:val="40"/>
          <w:szCs w:val="40"/>
        </w:rPr>
      </w:pPr>
    </w:p>
    <w:p w:rsidR="00C021BA" w:rsidRPr="00C021BA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C021BA">
        <w:rPr>
          <w:rFonts w:ascii="Arial" w:hAnsi="Arial" w:cs="Arial"/>
          <w:sz w:val="24"/>
          <w:szCs w:val="24"/>
          <w:u w:val="single"/>
        </w:rPr>
        <w:t>Postanowienia Ogólne:</w:t>
      </w:r>
    </w:p>
    <w:p w:rsidR="00C021BA" w:rsidRPr="00C021BA" w:rsidRDefault="00C021BA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C021BA">
        <w:rPr>
          <w:rFonts w:ascii="Arial" w:hAnsi="Arial" w:cs="Arial"/>
          <w:sz w:val="24"/>
          <w:szCs w:val="24"/>
        </w:rPr>
        <w:t>Niniejszy regulamin określa zasady właściwego zarządzania systemem monitoringu w Gminnym Ośrodku Kultury i Sportu w Małdytach.</w:t>
      </w:r>
    </w:p>
    <w:p w:rsidR="00C021BA" w:rsidRPr="00C021BA" w:rsidRDefault="00C021BA" w:rsidP="00C021BA">
      <w:pPr>
        <w:spacing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</w:p>
    <w:p w:rsidR="00C021BA" w:rsidRPr="00053284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053284">
        <w:rPr>
          <w:rFonts w:ascii="Arial" w:hAnsi="Arial" w:cs="Arial"/>
          <w:sz w:val="24"/>
          <w:szCs w:val="24"/>
          <w:u w:val="single"/>
        </w:rPr>
        <w:t>Definicje:</w:t>
      </w:r>
    </w:p>
    <w:p w:rsidR="00C021BA" w:rsidRPr="00053284" w:rsidRDefault="00C021BA" w:rsidP="00C021BA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>Administrator Danych Osobowych (ADO) – Dyrektor Gminneg</w:t>
      </w:r>
      <w:r w:rsidR="00CA2A34">
        <w:rPr>
          <w:rFonts w:ascii="Arial" w:hAnsi="Arial" w:cs="Arial"/>
          <w:color w:val="auto"/>
        </w:rPr>
        <w:t>o</w:t>
      </w:r>
      <w:bookmarkStart w:id="1" w:name="_GoBack"/>
      <w:bookmarkEnd w:id="1"/>
      <w:r w:rsidRPr="00053284">
        <w:rPr>
          <w:rFonts w:ascii="Arial" w:hAnsi="Arial" w:cs="Arial"/>
          <w:color w:val="auto"/>
        </w:rPr>
        <w:t xml:space="preserve"> Ośrodka Kultury i Sportu w Małdytach.</w:t>
      </w:r>
    </w:p>
    <w:p w:rsidR="00C021BA" w:rsidRPr="00053284" w:rsidRDefault="00C021BA" w:rsidP="00C021BA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>Administrator Systemu Monitoringu Wizyjnego – osoba której zlecono konserwację oraz naprawę systemu monitoringu.</w:t>
      </w:r>
    </w:p>
    <w:p w:rsidR="00C021BA" w:rsidRPr="00053284" w:rsidRDefault="00C021BA" w:rsidP="00C021BA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>Dane Osobowe – wszelkie informacje dotyczące zidentyfikowanej lub możliwej do zidentyfikowania osoby fizycznej. W przypadku monitoringu jest to wizerunek oraz sposób zachowania się.</w:t>
      </w:r>
    </w:p>
    <w:p w:rsidR="00C021BA" w:rsidRPr="00053284" w:rsidRDefault="00C021BA" w:rsidP="00C021BA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>Osoba upoważniona – Osoba posiadająca imienne upoważnienie lub podmiot posiadający umowę powierzenia przetwarzania danych w imieniu administratora w zakresie monitoringu wizyjnego.</w:t>
      </w:r>
    </w:p>
    <w:p w:rsidR="00C021BA" w:rsidRPr="00053284" w:rsidRDefault="00C021BA" w:rsidP="00C021BA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>Obszar Monitoringu – Obszar objęty polem zasięgu urządzeń rejestrujących obraz w systemie monitoringu.</w:t>
      </w:r>
    </w:p>
    <w:p w:rsidR="00C021BA" w:rsidRPr="00053284" w:rsidRDefault="00C021BA" w:rsidP="00C021BA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>Projekt systemu monitoringu wizyjnego – dokument zawierający plan rozmieszczenia kamer rejestrujących obraz w systemie monitoringu.</w:t>
      </w:r>
    </w:p>
    <w:p w:rsidR="00C021BA" w:rsidRPr="00C021BA" w:rsidRDefault="00C021BA" w:rsidP="00C021BA">
      <w:pPr>
        <w:pStyle w:val="Default"/>
        <w:spacing w:line="276" w:lineRule="auto"/>
        <w:ind w:left="714"/>
        <w:jc w:val="both"/>
        <w:rPr>
          <w:rFonts w:ascii="Arial" w:hAnsi="Arial" w:cs="Arial"/>
          <w:color w:val="FF0000"/>
        </w:rPr>
      </w:pPr>
    </w:p>
    <w:p w:rsidR="00C021BA" w:rsidRPr="00053284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053284">
        <w:rPr>
          <w:rFonts w:ascii="Arial" w:hAnsi="Arial" w:cs="Arial"/>
          <w:sz w:val="24"/>
          <w:szCs w:val="24"/>
          <w:u w:val="single"/>
        </w:rPr>
        <w:t>Cel stosowania monitoringu:</w:t>
      </w:r>
    </w:p>
    <w:p w:rsidR="00C021BA" w:rsidRPr="00053284" w:rsidRDefault="00C021BA" w:rsidP="00C021BA">
      <w:pPr>
        <w:pStyle w:val="Default"/>
        <w:spacing w:line="276" w:lineRule="auto"/>
        <w:ind w:firstLine="426"/>
        <w:jc w:val="both"/>
        <w:rPr>
          <w:rFonts w:ascii="Arial" w:hAnsi="Arial" w:cs="Arial"/>
          <w:color w:val="auto"/>
        </w:rPr>
      </w:pPr>
      <w:r w:rsidRPr="00053284">
        <w:rPr>
          <w:rFonts w:ascii="Arial" w:hAnsi="Arial" w:cs="Arial"/>
          <w:color w:val="auto"/>
        </w:rPr>
        <w:t xml:space="preserve">Prowadzimy monitoring wizyjny w </w:t>
      </w:r>
      <w:r w:rsidR="00053284" w:rsidRPr="00053284">
        <w:rPr>
          <w:rFonts w:ascii="Arial" w:hAnsi="Arial" w:cs="Arial"/>
          <w:color w:val="auto"/>
        </w:rPr>
        <w:t xml:space="preserve">Gminnym Ośrodku Kultury i Sportu w Małdytach </w:t>
      </w:r>
      <w:r w:rsidRPr="00053284">
        <w:rPr>
          <w:rFonts w:ascii="Arial" w:hAnsi="Arial" w:cs="Arial"/>
          <w:color w:val="auto"/>
        </w:rPr>
        <w:t>w celu:</w:t>
      </w:r>
    </w:p>
    <w:p w:rsidR="00C021BA" w:rsidRPr="00053284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3284">
        <w:rPr>
          <w:rFonts w:ascii="Arial" w:hAnsi="Arial" w:cs="Arial"/>
          <w:sz w:val="24"/>
          <w:szCs w:val="24"/>
        </w:rPr>
        <w:t xml:space="preserve">zapewnienia bezpieczeństwa oraz ochrony zdrowia i życia naszych pracowników, klientów oraz innych osób znajdujących się na terenie naszej </w:t>
      </w:r>
      <w:r w:rsidR="00053284" w:rsidRPr="00053284">
        <w:rPr>
          <w:rFonts w:ascii="Arial" w:hAnsi="Arial" w:cs="Arial"/>
          <w:sz w:val="24"/>
          <w:szCs w:val="24"/>
        </w:rPr>
        <w:t>ośrodka</w:t>
      </w:r>
      <w:r w:rsidRPr="00053284">
        <w:rPr>
          <w:rFonts w:ascii="Arial" w:hAnsi="Arial" w:cs="Arial"/>
          <w:sz w:val="24"/>
          <w:szCs w:val="24"/>
        </w:rPr>
        <w:t>,</w:t>
      </w:r>
    </w:p>
    <w:p w:rsidR="00C021BA" w:rsidRPr="00053284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3284">
        <w:rPr>
          <w:rFonts w:ascii="Arial" w:hAnsi="Arial" w:cs="Arial"/>
          <w:sz w:val="24"/>
          <w:szCs w:val="24"/>
        </w:rPr>
        <w:t xml:space="preserve">zabezpieczenia mienia ruchomego i nieruchomego znajdującego się </w:t>
      </w:r>
      <w:r w:rsidRPr="00053284">
        <w:rPr>
          <w:rFonts w:ascii="Arial" w:hAnsi="Arial" w:cs="Arial"/>
          <w:sz w:val="24"/>
          <w:szCs w:val="24"/>
        </w:rPr>
        <w:br/>
        <w:t>w administracyjno-biurowej firmy</w:t>
      </w:r>
      <w:r w:rsidR="00053284" w:rsidRPr="00053284">
        <w:rPr>
          <w:rFonts w:ascii="Arial" w:hAnsi="Arial" w:cs="Arial"/>
          <w:sz w:val="24"/>
          <w:szCs w:val="24"/>
        </w:rPr>
        <w:t xml:space="preserve"> oraz centrum sportowo-</w:t>
      </w:r>
      <w:proofErr w:type="spellStart"/>
      <w:r w:rsidR="00053284" w:rsidRPr="00053284">
        <w:rPr>
          <w:rFonts w:ascii="Arial" w:hAnsi="Arial" w:cs="Arial"/>
          <w:sz w:val="24"/>
          <w:szCs w:val="24"/>
        </w:rPr>
        <w:t>rekracyjnym</w:t>
      </w:r>
      <w:proofErr w:type="spellEnd"/>
      <w:r w:rsidRPr="00053284">
        <w:rPr>
          <w:rFonts w:ascii="Arial" w:hAnsi="Arial" w:cs="Arial"/>
          <w:sz w:val="24"/>
          <w:szCs w:val="24"/>
        </w:rPr>
        <w:t xml:space="preserve">, </w:t>
      </w:r>
      <w:r w:rsidRPr="00053284">
        <w:rPr>
          <w:rFonts w:ascii="Arial" w:hAnsi="Arial" w:cs="Arial"/>
          <w:sz w:val="24"/>
          <w:szCs w:val="24"/>
        </w:rPr>
        <w:br/>
        <w:t>w tym zapobieganie kradzieżom i dewastacjom.</w:t>
      </w:r>
    </w:p>
    <w:p w:rsidR="00C021BA" w:rsidRDefault="00C021BA" w:rsidP="00C021B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7662E" w:rsidRDefault="00C7662E" w:rsidP="00C021B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7662E" w:rsidRPr="006861E5" w:rsidRDefault="00C7662E" w:rsidP="00C021B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021BA" w:rsidRPr="006861E5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6861E5">
        <w:rPr>
          <w:rFonts w:ascii="Arial" w:hAnsi="Arial" w:cs="Arial"/>
          <w:sz w:val="24"/>
          <w:szCs w:val="24"/>
          <w:u w:val="single"/>
        </w:rPr>
        <w:lastRenderedPageBreak/>
        <w:t>Forma monitoringu:</w:t>
      </w:r>
    </w:p>
    <w:p w:rsidR="00C021BA" w:rsidRPr="006861E5" w:rsidRDefault="00C021BA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 xml:space="preserve">Stosujemy monitoring wizyjny w postaci kamer umożliwiających nagrywanie wizerunku osób znajdujących się w obszarze administrowanym przez </w:t>
      </w:r>
      <w:r w:rsidR="006861E5" w:rsidRPr="006861E5">
        <w:rPr>
          <w:rFonts w:ascii="Arial" w:hAnsi="Arial" w:cs="Arial"/>
          <w:sz w:val="24"/>
          <w:szCs w:val="24"/>
        </w:rPr>
        <w:t>Gminnym Ośrodku Kultury i Sportu w Małdytach</w:t>
      </w:r>
      <w:r w:rsidRPr="006861E5">
        <w:rPr>
          <w:rFonts w:ascii="Arial" w:hAnsi="Arial" w:cs="Arial"/>
          <w:sz w:val="24"/>
          <w:szCs w:val="24"/>
        </w:rPr>
        <w:t xml:space="preserve">. Pomieszczenia, w których zainstalowane zostały kamery, posiadają wyraźne oznaczenie w postaci piktogramu oraz napisu informacyjnego. </w:t>
      </w:r>
      <w:r w:rsidRPr="006861E5">
        <w:rPr>
          <w:rFonts w:ascii="Arial" w:hAnsi="Arial" w:cs="Arial"/>
          <w:b/>
          <w:sz w:val="24"/>
          <w:szCs w:val="24"/>
        </w:rPr>
        <w:t>Piktogramy takie rozmieszczone są przy wszystkich wejściach do pomieszczeń objętych monitoringiem</w:t>
      </w:r>
      <w:r w:rsidRPr="006861E5">
        <w:rPr>
          <w:rFonts w:ascii="Arial" w:hAnsi="Arial" w:cs="Arial"/>
          <w:sz w:val="24"/>
          <w:szCs w:val="24"/>
        </w:rPr>
        <w:t>.</w:t>
      </w:r>
    </w:p>
    <w:p w:rsidR="00C021BA" w:rsidRPr="00C021BA" w:rsidRDefault="00C021BA" w:rsidP="00C021BA">
      <w:pPr>
        <w:spacing w:line="276" w:lineRule="auto"/>
        <w:ind w:left="425"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C021BA" w:rsidRPr="006861E5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6861E5">
        <w:rPr>
          <w:rFonts w:ascii="Arial" w:hAnsi="Arial" w:cs="Arial"/>
          <w:sz w:val="24"/>
          <w:szCs w:val="24"/>
          <w:u w:val="single"/>
        </w:rPr>
        <w:t>Zakres przetwarzanych danych osobowych:</w:t>
      </w:r>
    </w:p>
    <w:p w:rsidR="00C021BA" w:rsidRPr="006861E5" w:rsidRDefault="00C021B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Zakres możliwie przetwarzanych informacji w powiązaniu z wizerunkiem utrwalonym na urządzeniu monitorującym firmę obejmuje:</w:t>
      </w:r>
    </w:p>
    <w:p w:rsidR="00C021BA" w:rsidRPr="006861E5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wizerunek osób fizycznych,</w:t>
      </w:r>
    </w:p>
    <w:p w:rsidR="00C021BA" w:rsidRPr="006861E5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sposób zachowania się osób, których wizerunek utrwalono na urządzeniu rejestrującym obraz,</w:t>
      </w:r>
    </w:p>
    <w:p w:rsidR="00C021BA" w:rsidRPr="006861E5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czas i miejsce zdarzenia objętego monitoringiem.</w:t>
      </w:r>
    </w:p>
    <w:p w:rsidR="00C021BA" w:rsidRPr="006861E5" w:rsidRDefault="00C021BA" w:rsidP="00C021B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021BA" w:rsidRPr="006861E5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6861E5">
        <w:rPr>
          <w:rFonts w:ascii="Arial" w:hAnsi="Arial" w:cs="Arial"/>
          <w:sz w:val="24"/>
          <w:szCs w:val="24"/>
          <w:u w:val="single"/>
        </w:rPr>
        <w:t>Obszar objęty monitoringiem oraz pomieszczenia wyłączone:</w:t>
      </w:r>
    </w:p>
    <w:p w:rsidR="00C021BA" w:rsidRPr="006861E5" w:rsidRDefault="00C021B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Obszar objęty monitoringiem:</w:t>
      </w:r>
    </w:p>
    <w:p w:rsidR="00C021BA" w:rsidRPr="006861E5" w:rsidRDefault="00C021BA" w:rsidP="00C021BA">
      <w:pPr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 xml:space="preserve">część administracyjno-biurowa budynku </w:t>
      </w:r>
      <w:r w:rsidR="006861E5" w:rsidRPr="006861E5">
        <w:rPr>
          <w:rFonts w:ascii="Arial" w:hAnsi="Arial" w:cs="Arial"/>
          <w:sz w:val="24"/>
          <w:szCs w:val="24"/>
        </w:rPr>
        <w:t>ośrodka</w:t>
      </w:r>
      <w:r w:rsidRPr="006861E5">
        <w:rPr>
          <w:rFonts w:ascii="Arial" w:hAnsi="Arial" w:cs="Arial"/>
          <w:sz w:val="24"/>
          <w:szCs w:val="24"/>
        </w:rPr>
        <w:t xml:space="preserve"> – </w:t>
      </w:r>
      <w:r w:rsidR="006861E5" w:rsidRPr="006861E5">
        <w:rPr>
          <w:rFonts w:ascii="Arial" w:hAnsi="Arial" w:cs="Arial"/>
          <w:sz w:val="24"/>
          <w:szCs w:val="24"/>
        </w:rPr>
        <w:t>kamery przed budynkiem</w:t>
      </w:r>
      <w:r w:rsidRPr="006861E5">
        <w:rPr>
          <w:rFonts w:ascii="Arial" w:hAnsi="Arial" w:cs="Arial"/>
          <w:sz w:val="24"/>
          <w:szCs w:val="24"/>
        </w:rPr>
        <w:t>,</w:t>
      </w:r>
    </w:p>
    <w:p w:rsidR="00C021BA" w:rsidRPr="006861E5" w:rsidRDefault="00C021BA" w:rsidP="00C021BA">
      <w:pPr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 xml:space="preserve">część </w:t>
      </w:r>
      <w:r w:rsidR="006861E5" w:rsidRPr="006861E5">
        <w:rPr>
          <w:rFonts w:ascii="Arial" w:hAnsi="Arial" w:cs="Arial"/>
          <w:sz w:val="24"/>
          <w:szCs w:val="24"/>
        </w:rPr>
        <w:t>centrum rekreacyjno-sportowego</w:t>
      </w:r>
      <w:r w:rsidRPr="006861E5">
        <w:rPr>
          <w:rFonts w:ascii="Arial" w:hAnsi="Arial" w:cs="Arial"/>
          <w:sz w:val="24"/>
          <w:szCs w:val="24"/>
        </w:rPr>
        <w:t>.</w:t>
      </w:r>
    </w:p>
    <w:p w:rsidR="00C021BA" w:rsidRPr="006861E5" w:rsidRDefault="00C021B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Obszar wyłączony z monitoringu:</w:t>
      </w:r>
    </w:p>
    <w:p w:rsidR="00C021BA" w:rsidRPr="006861E5" w:rsidRDefault="00C021BA" w:rsidP="00C021BA">
      <w:pPr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pomieszczenia socjalne,</w:t>
      </w:r>
    </w:p>
    <w:p w:rsidR="00C021BA" w:rsidRPr="006861E5" w:rsidRDefault="00C021BA" w:rsidP="00C021BA">
      <w:pPr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pomieszczenia higieniczno</w:t>
      </w:r>
      <w:r w:rsidR="006861E5" w:rsidRPr="006861E5">
        <w:rPr>
          <w:rFonts w:ascii="Arial" w:hAnsi="Arial" w:cs="Arial"/>
          <w:sz w:val="24"/>
          <w:szCs w:val="24"/>
        </w:rPr>
        <w:t>-</w:t>
      </w:r>
      <w:r w:rsidRPr="006861E5">
        <w:rPr>
          <w:rFonts w:ascii="Arial" w:hAnsi="Arial" w:cs="Arial"/>
          <w:sz w:val="24"/>
          <w:szCs w:val="24"/>
        </w:rPr>
        <w:t xml:space="preserve">sanitarne, </w:t>
      </w:r>
    </w:p>
    <w:p w:rsidR="00C021BA" w:rsidRPr="006861E5" w:rsidRDefault="00C021BA" w:rsidP="00C021BA">
      <w:pPr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>szatnie i przebieralnie.</w:t>
      </w:r>
    </w:p>
    <w:p w:rsidR="00C021BA" w:rsidRPr="006861E5" w:rsidRDefault="00C021BA" w:rsidP="00C021BA">
      <w:p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861E5">
        <w:rPr>
          <w:rFonts w:ascii="Arial" w:hAnsi="Arial" w:cs="Arial"/>
          <w:sz w:val="24"/>
          <w:szCs w:val="24"/>
        </w:rPr>
        <w:t xml:space="preserve">Monitoring w wymienionych pomieszczeniach można stosować jeśli jego obecność jest podyktowana względem istniejącego zagrożeniem dla realizacji celu określonego w  Ustawie z dnia 14 grudnia 2016 r w art 108a. – </w:t>
      </w:r>
      <w:r w:rsidRPr="006861E5">
        <w:rPr>
          <w:rFonts w:ascii="Arial" w:hAnsi="Arial" w:cs="Arial"/>
          <w:b/>
          <w:sz w:val="24"/>
          <w:szCs w:val="24"/>
        </w:rPr>
        <w:t>zapewnienie bezpieczeństwa  pracowników lub ochrony mienia.</w:t>
      </w:r>
    </w:p>
    <w:p w:rsidR="00C021BA" w:rsidRPr="00935409" w:rsidRDefault="00C021BA" w:rsidP="00C021B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21BA" w:rsidRPr="00935409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935409">
        <w:rPr>
          <w:rFonts w:ascii="Arial" w:hAnsi="Arial" w:cs="Arial"/>
          <w:sz w:val="24"/>
          <w:szCs w:val="24"/>
          <w:u w:val="single"/>
        </w:rPr>
        <w:t>Czas przechowywania i udostępnianie:</w:t>
      </w:r>
    </w:p>
    <w:p w:rsidR="00C021BA" w:rsidRPr="00935409" w:rsidRDefault="00C021BA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 xml:space="preserve">Zapisy z monitoringu są przetwarzane wyłącznie do celów, dla których zostały zebrane i przechowywane przez okres nieprzekraczający </w:t>
      </w:r>
      <w:r w:rsidR="00935409" w:rsidRPr="00935409">
        <w:rPr>
          <w:rFonts w:ascii="Arial" w:hAnsi="Arial" w:cs="Arial"/>
          <w:sz w:val="24"/>
          <w:szCs w:val="24"/>
        </w:rPr>
        <w:t>3</w:t>
      </w:r>
      <w:r w:rsidRPr="00935409">
        <w:rPr>
          <w:rFonts w:ascii="Arial" w:hAnsi="Arial" w:cs="Arial"/>
          <w:sz w:val="24"/>
          <w:szCs w:val="24"/>
        </w:rPr>
        <w:t>0 dni. Czas ten może zostać wydłużony o okresy wynikające z obowiązków ustawowych lub w celu ochrony praw Administratora albo osób trzecich, w tym w celu dochodzenia roszczeń bądź obrony przed nimi. Po upływie okresu zbierania i przetwarzania zebrane dane są niszczone w sposób trwały.</w:t>
      </w:r>
    </w:p>
    <w:p w:rsidR="00C021BA" w:rsidRPr="00935409" w:rsidRDefault="00C021BA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Nagrania mogą być udostępniane wyłącznie podmiotom uprawnionym do uzyskania danych osobowych na podstawie przepisów prawa, tylko na podstawie pisemnego wniosku danej jednostki.</w:t>
      </w:r>
    </w:p>
    <w:p w:rsidR="00C021BA" w:rsidRDefault="00C021BA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A754B3" w:rsidRDefault="00A754B3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A754B3" w:rsidRPr="00935409" w:rsidRDefault="00A754B3" w:rsidP="00C021BA">
      <w:pPr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21BA" w:rsidRPr="00935409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935409">
        <w:rPr>
          <w:rFonts w:ascii="Arial" w:hAnsi="Arial" w:cs="Arial"/>
          <w:sz w:val="24"/>
          <w:szCs w:val="24"/>
          <w:u w:val="single"/>
        </w:rPr>
        <w:t>Zabezpieczenie danych w zakresie monitoringu:</w:t>
      </w:r>
    </w:p>
    <w:p w:rsidR="00C021BA" w:rsidRPr="00935409" w:rsidRDefault="00C021B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W celu zapewnienie bezpieczeństwa, poufności oraz integralności danych zapisanych w systemie monitoringu zapewnia się:</w:t>
      </w:r>
    </w:p>
    <w:p w:rsidR="00C021BA" w:rsidRPr="00935409" w:rsidRDefault="00C021BA" w:rsidP="00C021BA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Wdrożenie właściwych rozwiązań technicznych.</w:t>
      </w:r>
    </w:p>
    <w:p w:rsidR="00C021BA" w:rsidRPr="00935409" w:rsidRDefault="00C021BA" w:rsidP="00C021BA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Zabezpieczenie urządzeń oraz pomieszczenia w którym dane są zapisywane przed dostępem osób nieupoważnionych.</w:t>
      </w:r>
    </w:p>
    <w:p w:rsidR="00C021BA" w:rsidRPr="00935409" w:rsidRDefault="00C021BA" w:rsidP="00C021BA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Stosowanie właściwych zabezpieczeń fizycznych.</w:t>
      </w:r>
    </w:p>
    <w:p w:rsidR="00C021BA" w:rsidRPr="00935409" w:rsidRDefault="00C021BA" w:rsidP="00C021BA">
      <w:pPr>
        <w:spacing w:line="276" w:lineRule="auto"/>
        <w:ind w:left="782"/>
        <w:jc w:val="both"/>
        <w:rPr>
          <w:rFonts w:ascii="Arial" w:hAnsi="Arial" w:cs="Arial"/>
          <w:sz w:val="24"/>
          <w:szCs w:val="24"/>
        </w:rPr>
      </w:pPr>
    </w:p>
    <w:p w:rsidR="00C021BA" w:rsidRPr="00935409" w:rsidRDefault="00C021BA" w:rsidP="00C021B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935409">
        <w:rPr>
          <w:rFonts w:ascii="Arial" w:hAnsi="Arial" w:cs="Arial"/>
          <w:sz w:val="24"/>
          <w:szCs w:val="24"/>
          <w:u w:val="single"/>
        </w:rPr>
        <w:t>Prawa osób, których wizerunek został utrwalony:</w:t>
      </w:r>
    </w:p>
    <w:p w:rsidR="00C021BA" w:rsidRPr="00935409" w:rsidRDefault="00C021B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Osobom, których dane znajdują się w materiałach pozyskanych z monitoringu przysługuje prawo do:</w:t>
      </w:r>
    </w:p>
    <w:p w:rsidR="00C021BA" w:rsidRPr="00935409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żądania dostępu do danych – w granicach art. 15 RODO,</w:t>
      </w:r>
    </w:p>
    <w:p w:rsidR="00C021BA" w:rsidRPr="00935409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żądania do sprostowania danych – w granicach art. 16 RODO,</w:t>
      </w:r>
    </w:p>
    <w:p w:rsidR="00C021BA" w:rsidRPr="00935409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żądanie usunięcia danych – w granicach art. 17 RODO,</w:t>
      </w:r>
    </w:p>
    <w:p w:rsidR="00C021BA" w:rsidRPr="00935409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żądania ograniczenia czynności przetwarzania – w granicach art. 18 RODO,</w:t>
      </w:r>
    </w:p>
    <w:p w:rsidR="00C021BA" w:rsidRPr="00935409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wniesienia sprzeciwu wobec przetwarzania danych – w granicach art. 21 RODO,</w:t>
      </w:r>
    </w:p>
    <w:p w:rsidR="00C021BA" w:rsidRPr="00935409" w:rsidRDefault="00C021BA" w:rsidP="00C021BA">
      <w:pPr>
        <w:numPr>
          <w:ilvl w:val="1"/>
          <w:numId w:val="28"/>
        </w:numPr>
        <w:tabs>
          <w:tab w:val="clear" w:pos="1440"/>
          <w:tab w:val="num" w:pos="851"/>
        </w:tabs>
        <w:suppressAutoHyphens w:val="0"/>
        <w:overflowPunct/>
        <w:autoSpaceDE/>
        <w:autoSpaceDN/>
        <w:adjustRightInd/>
        <w:spacing w:line="276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przeniesienia danych w tym uzyskania ich kopii – w granicach art. 20 RODO.</w:t>
      </w:r>
    </w:p>
    <w:p w:rsidR="00C021BA" w:rsidRPr="00935409" w:rsidRDefault="00C021BA" w:rsidP="00C021BA">
      <w:pPr>
        <w:spacing w:line="276" w:lineRule="auto"/>
        <w:ind w:left="493"/>
        <w:jc w:val="both"/>
        <w:rPr>
          <w:rFonts w:ascii="Arial" w:hAnsi="Arial" w:cs="Arial"/>
          <w:sz w:val="24"/>
          <w:szCs w:val="24"/>
        </w:rPr>
      </w:pPr>
    </w:p>
    <w:p w:rsidR="00C021BA" w:rsidRPr="00935409" w:rsidRDefault="00C021BA" w:rsidP="00C021BA">
      <w:pPr>
        <w:spacing w:line="276" w:lineRule="auto"/>
        <w:ind w:left="493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Osoba, której dane dotyczą ma również prawo do wniesienia skargi w sprawie przetwarzania wizerunku do Prezesa Urzędu Ochrony Danych Osobowych.</w:t>
      </w:r>
    </w:p>
    <w:p w:rsidR="00C021BA" w:rsidRPr="00935409" w:rsidRDefault="00C021BA" w:rsidP="00C021BA">
      <w:pPr>
        <w:spacing w:line="276" w:lineRule="auto"/>
        <w:ind w:left="493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 xml:space="preserve">Wszystkie te prawa szczegółowo zostały omówione w art. 15 do 20 RODO, którego tekst jest odstępny pod adresem: </w:t>
      </w:r>
    </w:p>
    <w:p w:rsidR="00C021BA" w:rsidRPr="00935409" w:rsidRDefault="00C021BA" w:rsidP="00C021BA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021BA" w:rsidRPr="00935409" w:rsidRDefault="004C7568" w:rsidP="00C021BA">
      <w:pPr>
        <w:spacing w:line="276" w:lineRule="auto"/>
        <w:jc w:val="center"/>
        <w:rPr>
          <w:rStyle w:val="Hipercze"/>
          <w:rFonts w:ascii="Arial" w:eastAsiaTheme="majorEastAsia" w:hAnsi="Arial" w:cs="Arial"/>
          <w:color w:val="auto"/>
          <w:sz w:val="24"/>
          <w:szCs w:val="24"/>
        </w:rPr>
      </w:pPr>
      <w:hyperlink r:id="rId8" w:history="1">
        <w:r w:rsidR="00C021BA" w:rsidRPr="00935409">
          <w:rPr>
            <w:rStyle w:val="Hipercze"/>
            <w:rFonts w:ascii="Arial" w:eastAsiaTheme="majorEastAsia" w:hAnsi="Arial" w:cs="Arial"/>
            <w:color w:val="auto"/>
            <w:sz w:val="24"/>
            <w:szCs w:val="24"/>
          </w:rPr>
          <w:t>http://eur-lex.europa.eu/legal-content/PL/TXT/?uri=OJ:L:2016:119:TOC</w:t>
        </w:r>
      </w:hyperlink>
    </w:p>
    <w:p w:rsidR="00C021BA" w:rsidRPr="00935409" w:rsidRDefault="00C021BA" w:rsidP="00C021B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021BA" w:rsidRDefault="00C021B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>Nie planujemy przekazywania Twoich danych osobowych do państwa trzeciego lub organizacji międzynarodowej. Zarejestrowane dane nie podlegają profilowaniu, a ich przeglądanie odbywa się tylko w przypadku naruszenia albo podejrzenia naruszenia przepisów prawa, bezpieczeństwa pracowników i mienia lub też w związku ze złożoną skargą.</w:t>
      </w:r>
    </w:p>
    <w:p w:rsidR="008B1E1A" w:rsidRDefault="008B1E1A" w:rsidP="00C021B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B1E1A" w:rsidRPr="008B1E1A" w:rsidRDefault="008B1E1A" w:rsidP="008B1E1A">
      <w:pPr>
        <w:pStyle w:val="Default"/>
        <w:numPr>
          <w:ilvl w:val="0"/>
          <w:numId w:val="28"/>
        </w:numPr>
        <w:ind w:right="282"/>
        <w:jc w:val="both"/>
        <w:rPr>
          <w:rFonts w:ascii="Arial" w:hAnsi="Arial" w:cs="Arial"/>
          <w:color w:val="auto"/>
          <w:u w:val="single"/>
        </w:rPr>
      </w:pPr>
      <w:r w:rsidRPr="008B1E1A">
        <w:rPr>
          <w:rFonts w:ascii="Arial" w:hAnsi="Arial" w:cs="Arial"/>
          <w:color w:val="auto"/>
          <w:u w:val="single"/>
        </w:rPr>
        <w:t xml:space="preserve"> Zasady wykorzystania zapisów monitoringu wizyjnego.</w:t>
      </w:r>
    </w:p>
    <w:p w:rsidR="008B1E1A" w:rsidRPr="008B1E1A" w:rsidRDefault="008B1E1A" w:rsidP="008B1E1A">
      <w:pPr>
        <w:pStyle w:val="Default"/>
        <w:ind w:left="284" w:right="282"/>
        <w:jc w:val="both"/>
        <w:rPr>
          <w:rFonts w:ascii="Arial" w:hAnsi="Arial" w:cs="Arial"/>
          <w:color w:val="auto"/>
        </w:rPr>
      </w:pPr>
    </w:p>
    <w:p w:rsidR="008B1E1A" w:rsidRPr="008B1E1A" w:rsidRDefault="008B1E1A" w:rsidP="008B1E1A">
      <w:pPr>
        <w:pStyle w:val="Default"/>
        <w:numPr>
          <w:ilvl w:val="0"/>
          <w:numId w:val="34"/>
        </w:numPr>
        <w:spacing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Rejestrator wraz z monitorem umożliwiającym podgląd budynku </w:t>
      </w:r>
      <w:r>
        <w:rPr>
          <w:rFonts w:ascii="Arial" w:hAnsi="Arial" w:cs="Arial"/>
          <w:color w:val="auto"/>
        </w:rPr>
        <w:t>GOKiS</w:t>
      </w:r>
      <w:r>
        <w:rPr>
          <w:rFonts w:ascii="Arial" w:hAnsi="Arial" w:cs="Arial"/>
          <w:color w:val="auto"/>
        </w:rPr>
        <w:br/>
      </w:r>
      <w:r w:rsidRPr="008B1E1A">
        <w:rPr>
          <w:rFonts w:ascii="Arial" w:hAnsi="Arial" w:cs="Arial"/>
          <w:color w:val="auto"/>
        </w:rPr>
        <w:t xml:space="preserve"> i terenu wokół </w:t>
      </w:r>
      <w:r>
        <w:rPr>
          <w:rFonts w:ascii="Arial" w:hAnsi="Arial" w:cs="Arial"/>
          <w:color w:val="auto"/>
        </w:rPr>
        <w:t>niego</w:t>
      </w:r>
      <w:r w:rsidRPr="008B1E1A">
        <w:rPr>
          <w:rFonts w:ascii="Arial" w:hAnsi="Arial" w:cs="Arial"/>
          <w:color w:val="auto"/>
        </w:rPr>
        <w:t xml:space="preserve"> znajduje się w </w:t>
      </w:r>
      <w:r>
        <w:rPr>
          <w:rFonts w:ascii="Arial" w:hAnsi="Arial" w:cs="Arial"/>
          <w:color w:val="auto"/>
        </w:rPr>
        <w:t>budynku GOKiS, I pięto pokój nr</w:t>
      </w:r>
      <w:r w:rsidR="006C3BC6">
        <w:rPr>
          <w:rFonts w:ascii="Arial" w:hAnsi="Arial" w:cs="Arial"/>
          <w:color w:val="auto"/>
        </w:rPr>
        <w:t xml:space="preserve"> 5</w:t>
      </w:r>
      <w:r w:rsidRPr="008B1E1A">
        <w:rPr>
          <w:rFonts w:ascii="Arial" w:hAnsi="Arial" w:cs="Arial"/>
          <w:color w:val="auto"/>
        </w:rPr>
        <w:t xml:space="preserve">. </w:t>
      </w:r>
    </w:p>
    <w:p w:rsidR="008B1E1A" w:rsidRPr="008B1E1A" w:rsidRDefault="008B1E1A" w:rsidP="008B1E1A">
      <w:pPr>
        <w:pStyle w:val="Default"/>
        <w:numPr>
          <w:ilvl w:val="0"/>
          <w:numId w:val="34"/>
        </w:numPr>
        <w:spacing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Osoby upoważnione do obserwowania obrazu określa rejestr ustalony przez dyrektora, który stanowi załącznik nr 1 do regulaminu. </w:t>
      </w:r>
    </w:p>
    <w:p w:rsidR="008B1E1A" w:rsidRDefault="008B1E1A" w:rsidP="008B1E1A">
      <w:pPr>
        <w:pStyle w:val="Default"/>
        <w:numPr>
          <w:ilvl w:val="0"/>
          <w:numId w:val="34"/>
        </w:numPr>
        <w:spacing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Zapisy te mogą być udostępnione w formie wglądu za zgodą dyrektora </w:t>
      </w:r>
      <w:r>
        <w:rPr>
          <w:rFonts w:ascii="Arial" w:hAnsi="Arial" w:cs="Arial"/>
          <w:color w:val="auto"/>
        </w:rPr>
        <w:t>ośrodka – załącznik nr 2.</w:t>
      </w:r>
    </w:p>
    <w:p w:rsidR="008B1E1A" w:rsidRDefault="008B1E1A" w:rsidP="008B1E1A">
      <w:pPr>
        <w:pStyle w:val="Default"/>
        <w:numPr>
          <w:ilvl w:val="0"/>
          <w:numId w:val="34"/>
        </w:numPr>
        <w:spacing w:line="276" w:lineRule="auto"/>
        <w:ind w:left="993"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lastRenderedPageBreak/>
        <w:t xml:space="preserve">Dane te udostępnia się ponadto uprawnionym instytucjom w zakresie prowadzonych przez nie czynności prawnych, np. Policji, Sądom, Prokuraturze, załącznik nr 3. Płyta z materiałem archiwalnym może być nagrana i przekazana organom ścigania   na ich pisemny wniosek w celu </w:t>
      </w:r>
      <w:r>
        <w:rPr>
          <w:rFonts w:ascii="Arial" w:hAnsi="Arial" w:cs="Arial"/>
          <w:color w:val="auto"/>
        </w:rPr>
        <w:t>wyjaśnienia prowadzonej sprawy.</w:t>
      </w:r>
    </w:p>
    <w:p w:rsidR="008B1E1A" w:rsidRPr="008B1E1A" w:rsidRDefault="008B1E1A" w:rsidP="008B1E1A">
      <w:pPr>
        <w:pStyle w:val="Default"/>
        <w:numPr>
          <w:ilvl w:val="0"/>
          <w:numId w:val="34"/>
        </w:numPr>
        <w:spacing w:line="276" w:lineRule="auto"/>
        <w:ind w:left="993"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</w:rPr>
        <w:t>Osoby, które mają wgląd w obraz zarejestrowany przez monitoring wizyjny mają świadomość odpowiedzialności za ochronę danych osobowych.</w:t>
      </w:r>
    </w:p>
    <w:p w:rsidR="00C021BA" w:rsidRPr="00935409" w:rsidRDefault="00C021BA" w:rsidP="00C021B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B1E1A" w:rsidRPr="008B1E1A" w:rsidRDefault="008B1E1A" w:rsidP="008B1E1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8B1E1A">
        <w:rPr>
          <w:rFonts w:ascii="Arial" w:hAnsi="Arial" w:cs="Arial"/>
          <w:sz w:val="24"/>
          <w:u w:val="single"/>
        </w:rPr>
        <w:t>Zasady obowiązujące przy przekazywaniu płyty z materiałem archiwalnym organom ścigania</w:t>
      </w:r>
      <w:r w:rsidRPr="008B1E1A">
        <w:rPr>
          <w:rFonts w:ascii="Arial" w:hAnsi="Arial" w:cs="Arial"/>
          <w:sz w:val="24"/>
          <w:szCs w:val="24"/>
          <w:u w:val="single"/>
        </w:rPr>
        <w:t>:</w:t>
      </w:r>
    </w:p>
    <w:p w:rsidR="008B1E1A" w:rsidRPr="008B1E1A" w:rsidRDefault="008B1E1A" w:rsidP="008B1E1A">
      <w:pPr>
        <w:pStyle w:val="Default"/>
        <w:numPr>
          <w:ilvl w:val="0"/>
          <w:numId w:val="36"/>
        </w:numPr>
        <w:spacing w:after="69"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1. Przedstawiciel organów ścigania pisemnie kwituje odbiór płyty. </w:t>
      </w:r>
    </w:p>
    <w:p w:rsidR="008B1E1A" w:rsidRPr="008B1E1A" w:rsidRDefault="008B1E1A" w:rsidP="008B1E1A">
      <w:pPr>
        <w:pStyle w:val="Default"/>
        <w:numPr>
          <w:ilvl w:val="0"/>
          <w:numId w:val="36"/>
        </w:numPr>
        <w:spacing w:after="69"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2. W pokwitowaniu odbioru zaznacza znaki szczególne płyty: zawartość płyty  (np. nagranie z dnia – dzień, miesiąc, rok), załącznik nr 4. </w:t>
      </w:r>
    </w:p>
    <w:p w:rsidR="008B1E1A" w:rsidRPr="008B1E1A" w:rsidRDefault="008B1E1A" w:rsidP="008B1E1A">
      <w:pPr>
        <w:pStyle w:val="Default"/>
        <w:numPr>
          <w:ilvl w:val="0"/>
          <w:numId w:val="36"/>
        </w:numPr>
        <w:spacing w:after="69"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3. Płyta zostaje zapakowana do koperty, którą należy opieczętować  i podpisać przez osobę uprawnioną ze strony udostępniającego (dyrektor). </w:t>
      </w:r>
    </w:p>
    <w:p w:rsidR="008B1E1A" w:rsidRPr="008B1E1A" w:rsidRDefault="008B1E1A" w:rsidP="008B1E1A">
      <w:pPr>
        <w:pStyle w:val="Default"/>
        <w:numPr>
          <w:ilvl w:val="0"/>
          <w:numId w:val="36"/>
        </w:numPr>
        <w:spacing w:after="69"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4. Jeżeli materiał archiwalny jest kopiowany na inny nośnik, obowiązują takie same zasady, jak przy przekazywaniu płyty. </w:t>
      </w:r>
    </w:p>
    <w:p w:rsidR="008B1E1A" w:rsidRPr="008B1E1A" w:rsidRDefault="008B1E1A" w:rsidP="008B1E1A">
      <w:pPr>
        <w:pStyle w:val="Default"/>
        <w:numPr>
          <w:ilvl w:val="0"/>
          <w:numId w:val="36"/>
        </w:numPr>
        <w:spacing w:line="360" w:lineRule="auto"/>
        <w:ind w:right="282"/>
        <w:jc w:val="both"/>
        <w:rPr>
          <w:rFonts w:ascii="Arial" w:hAnsi="Arial" w:cs="Arial"/>
          <w:color w:val="auto"/>
        </w:rPr>
      </w:pPr>
      <w:r w:rsidRPr="008B1E1A">
        <w:rPr>
          <w:rFonts w:ascii="Arial" w:hAnsi="Arial" w:cs="Arial"/>
          <w:color w:val="auto"/>
        </w:rPr>
        <w:t xml:space="preserve">5. Do przegrywania materiału archiwalnego z rejestratora upoważnione są osoby wskazane przez dyrektora. </w:t>
      </w:r>
    </w:p>
    <w:p w:rsidR="008B1E1A" w:rsidRDefault="008B1E1A" w:rsidP="008B1E1A">
      <w:pPr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8B1E1A" w:rsidRPr="00935409" w:rsidRDefault="008B1E1A" w:rsidP="008B1E1A">
      <w:pPr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935409">
        <w:rPr>
          <w:rFonts w:ascii="Arial" w:hAnsi="Arial" w:cs="Arial"/>
          <w:sz w:val="24"/>
          <w:szCs w:val="24"/>
          <w:u w:val="single"/>
        </w:rPr>
        <w:t>Podstawa prawna:</w:t>
      </w:r>
    </w:p>
    <w:p w:rsidR="008B1E1A" w:rsidRPr="00935409" w:rsidRDefault="008B1E1A" w:rsidP="008B1E1A">
      <w:pPr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C021BA" w:rsidRPr="00935409" w:rsidRDefault="00C021BA" w:rsidP="00C021BA">
      <w:pPr>
        <w:pStyle w:val="Default"/>
        <w:numPr>
          <w:ilvl w:val="2"/>
          <w:numId w:val="28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935409">
        <w:rPr>
          <w:rFonts w:ascii="Arial" w:hAnsi="Arial" w:cs="Arial"/>
          <w:color w:val="auto"/>
        </w:rPr>
        <w:t>art. 6 lit. f – Prawnie uzasadniony interes realizowanych przez Administratora Danych (</w:t>
      </w:r>
      <w:r w:rsidRPr="00935409">
        <w:rPr>
          <w:rFonts w:ascii="Arial" w:hAnsi="Arial" w:cs="Arial"/>
          <w:bCs/>
          <w:color w:val="auto"/>
        </w:rPr>
        <w:t xml:space="preserve">Rozporządzenia Parlamentu Europejskiego i Rady (UE) 2016/679 </w:t>
      </w:r>
      <w:r w:rsidRPr="00935409">
        <w:rPr>
          <w:rFonts w:ascii="Arial" w:hAnsi="Arial" w:cs="Arial"/>
          <w:bCs/>
          <w:color w:val="auto"/>
        </w:rPr>
        <w:br/>
        <w:t xml:space="preserve">z dnia 27 kwietnia 2016 r. w sprawie ochrony osób fizycznych w związku </w:t>
      </w:r>
      <w:r w:rsidRPr="00935409">
        <w:rPr>
          <w:rFonts w:ascii="Arial" w:hAnsi="Arial" w:cs="Arial"/>
          <w:bCs/>
          <w:color w:val="auto"/>
        </w:rPr>
        <w:br/>
        <w:t xml:space="preserve">z przetwarzaniem danych osobowych i w sprawie swobodnego przepływu takich danych oraz uchylenia dyrektywy 95/46/WE (ogólne rozporządzenie </w:t>
      </w:r>
      <w:r w:rsidRPr="00935409">
        <w:rPr>
          <w:rFonts w:ascii="Arial" w:hAnsi="Arial" w:cs="Arial"/>
          <w:bCs/>
          <w:color w:val="auto"/>
        </w:rPr>
        <w:br/>
        <w:t>o ochronie danych)(Dz. Urz. Unii Europejskiej, L 119/1 z 4 maja 2016r.),</w:t>
      </w:r>
    </w:p>
    <w:p w:rsidR="00C021BA" w:rsidRPr="00935409" w:rsidRDefault="00C021BA" w:rsidP="00C021BA">
      <w:pPr>
        <w:pStyle w:val="Default"/>
        <w:numPr>
          <w:ilvl w:val="2"/>
          <w:numId w:val="28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850" w:hanging="357"/>
        <w:jc w:val="both"/>
        <w:rPr>
          <w:rFonts w:ascii="Arial" w:hAnsi="Arial" w:cs="Arial"/>
          <w:color w:val="auto"/>
        </w:rPr>
      </w:pPr>
      <w:r w:rsidRPr="00935409">
        <w:rPr>
          <w:rFonts w:ascii="Arial" w:hAnsi="Arial" w:cs="Arial"/>
          <w:color w:val="auto"/>
        </w:rPr>
        <w:t>Rozporządzenie MSWiA z dnia 29 kwietnia 2004 r. (Dz. U. Z 2004 r., nr 100, poz. 1024) w sprawie dokumentacji przetwarzania danych osobowych oraz warunków technicznych i organizacyjnych, jakim powinny odpowiadać urządzenia i systemy informatyczne służące do przetwarzania danych osobowych.</w:t>
      </w:r>
    </w:p>
    <w:p w:rsidR="00C021BA" w:rsidRPr="00935409" w:rsidRDefault="00C021BA" w:rsidP="00C021BA">
      <w:pPr>
        <w:rPr>
          <w:rFonts w:ascii="Arial" w:hAnsi="Arial" w:cs="Arial"/>
          <w:sz w:val="24"/>
          <w:szCs w:val="24"/>
        </w:rPr>
      </w:pPr>
    </w:p>
    <w:p w:rsidR="00C021BA" w:rsidRPr="00935409" w:rsidRDefault="00C021BA" w:rsidP="00C021BA">
      <w:pPr>
        <w:ind w:left="3540"/>
        <w:rPr>
          <w:rFonts w:ascii="Arial" w:hAnsi="Arial" w:cs="Arial"/>
          <w:sz w:val="24"/>
          <w:szCs w:val="24"/>
        </w:rPr>
      </w:pPr>
      <w:r w:rsidRPr="00935409">
        <w:rPr>
          <w:rFonts w:ascii="Arial" w:hAnsi="Arial" w:cs="Arial"/>
          <w:sz w:val="24"/>
          <w:szCs w:val="24"/>
        </w:rPr>
        <w:t xml:space="preserve">    ..........................................................................</w:t>
      </w:r>
    </w:p>
    <w:p w:rsidR="00C021BA" w:rsidRPr="00935409" w:rsidRDefault="00C021BA" w:rsidP="00C021BA">
      <w:r w:rsidRPr="00935409">
        <w:rPr>
          <w:rFonts w:ascii="Arial" w:hAnsi="Arial" w:cs="Arial"/>
          <w:sz w:val="24"/>
          <w:szCs w:val="24"/>
        </w:rPr>
        <w:tab/>
      </w:r>
      <w:r w:rsidRPr="00935409">
        <w:rPr>
          <w:rFonts w:ascii="Arial" w:hAnsi="Arial" w:cs="Arial"/>
          <w:sz w:val="24"/>
          <w:szCs w:val="24"/>
        </w:rPr>
        <w:tab/>
      </w:r>
      <w:r w:rsidRPr="00935409">
        <w:rPr>
          <w:rFonts w:ascii="Arial" w:hAnsi="Arial" w:cs="Arial"/>
          <w:sz w:val="24"/>
          <w:szCs w:val="24"/>
        </w:rPr>
        <w:tab/>
      </w:r>
      <w:r w:rsidRPr="00935409">
        <w:rPr>
          <w:rFonts w:ascii="Arial" w:hAnsi="Arial" w:cs="Arial"/>
          <w:sz w:val="24"/>
          <w:szCs w:val="24"/>
        </w:rPr>
        <w:tab/>
      </w:r>
      <w:r w:rsidRPr="00935409">
        <w:rPr>
          <w:rFonts w:ascii="Arial" w:hAnsi="Arial" w:cs="Arial"/>
          <w:sz w:val="24"/>
          <w:szCs w:val="24"/>
        </w:rPr>
        <w:tab/>
      </w:r>
      <w:r w:rsidRPr="00935409">
        <w:rPr>
          <w:rFonts w:ascii="Arial" w:hAnsi="Arial" w:cs="Arial"/>
          <w:sz w:val="24"/>
          <w:szCs w:val="24"/>
        </w:rPr>
        <w:tab/>
        <w:t xml:space="preserve">     Pieczęć i podpis </w:t>
      </w:r>
      <w:r w:rsidR="00935409" w:rsidRPr="00935409">
        <w:rPr>
          <w:rFonts w:ascii="Arial" w:hAnsi="Arial" w:cs="Arial"/>
          <w:sz w:val="24"/>
          <w:szCs w:val="24"/>
        </w:rPr>
        <w:t>Dyrektora GOKiS</w:t>
      </w:r>
    </w:p>
    <w:p w:rsidR="00662649" w:rsidRDefault="00662649" w:rsidP="00C021BA"/>
    <w:p w:rsidR="00A754B3" w:rsidRDefault="00A754B3" w:rsidP="00C021BA"/>
    <w:p w:rsidR="00A754B3" w:rsidRDefault="00A754B3" w:rsidP="00C021BA"/>
    <w:p w:rsidR="00A754B3" w:rsidRPr="00A754B3" w:rsidRDefault="00A754B3" w:rsidP="00A754B3">
      <w:pPr>
        <w:jc w:val="right"/>
        <w:rPr>
          <w:rFonts w:cs="Calibri"/>
        </w:rPr>
      </w:pPr>
      <w:r w:rsidRPr="00A754B3">
        <w:rPr>
          <w:rFonts w:cs="Calibri"/>
        </w:rPr>
        <w:lastRenderedPageBreak/>
        <w:t xml:space="preserve">ZAŁĄCZNIK NR 1 </w:t>
      </w:r>
    </w:p>
    <w:p w:rsidR="00A754B3" w:rsidRPr="00A754B3" w:rsidRDefault="00A754B3" w:rsidP="00A754B3">
      <w:pPr>
        <w:jc w:val="right"/>
        <w:rPr>
          <w:rFonts w:cs="Calibri"/>
          <w:b/>
        </w:rPr>
      </w:pPr>
    </w:p>
    <w:p w:rsidR="00A754B3" w:rsidRPr="00A754B3" w:rsidRDefault="00A754B3" w:rsidP="00A754B3">
      <w:pPr>
        <w:jc w:val="center"/>
        <w:rPr>
          <w:b/>
        </w:rPr>
      </w:pPr>
      <w:r w:rsidRPr="00A754B3">
        <w:rPr>
          <w:b/>
        </w:rPr>
        <w:t>Rejestr osób upoważnionych do obserwowania i odczytu obrazu monitoringu wizyjnego:</w:t>
      </w:r>
    </w:p>
    <w:p w:rsidR="00A754B3" w:rsidRPr="00A754B3" w:rsidRDefault="00A754B3" w:rsidP="00A754B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782"/>
        <w:gridCol w:w="1290"/>
        <w:gridCol w:w="1395"/>
        <w:gridCol w:w="1295"/>
        <w:gridCol w:w="1427"/>
        <w:gridCol w:w="1454"/>
      </w:tblGrid>
      <w:tr w:rsidR="00A754B3" w:rsidRPr="00A754B3" w:rsidTr="00A754B3">
        <w:trPr>
          <w:jc w:val="center"/>
        </w:trPr>
        <w:tc>
          <w:tcPr>
            <w:tcW w:w="645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L.p.</w:t>
            </w:r>
          </w:p>
        </w:tc>
        <w:tc>
          <w:tcPr>
            <w:tcW w:w="1782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Nazwisko i imię</w:t>
            </w:r>
          </w:p>
        </w:tc>
        <w:tc>
          <w:tcPr>
            <w:tcW w:w="1290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Stanowisko</w:t>
            </w:r>
          </w:p>
        </w:tc>
        <w:tc>
          <w:tcPr>
            <w:tcW w:w="1395" w:type="dxa"/>
          </w:tcPr>
          <w:p w:rsidR="00A754B3" w:rsidRPr="00A754B3" w:rsidRDefault="00A754B3" w:rsidP="0033249D">
            <w:pPr>
              <w:spacing w:before="100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Nr upoważnienia</w:t>
            </w:r>
          </w:p>
        </w:tc>
        <w:tc>
          <w:tcPr>
            <w:tcW w:w="1295" w:type="dxa"/>
          </w:tcPr>
          <w:p w:rsidR="00A754B3" w:rsidRPr="00A754B3" w:rsidRDefault="00A754B3" w:rsidP="0033249D">
            <w:pPr>
              <w:spacing w:before="100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Data wydania</w:t>
            </w:r>
          </w:p>
        </w:tc>
        <w:tc>
          <w:tcPr>
            <w:tcW w:w="1427" w:type="dxa"/>
          </w:tcPr>
          <w:p w:rsidR="00A754B3" w:rsidRPr="00A754B3" w:rsidRDefault="00A754B3" w:rsidP="0033249D">
            <w:pPr>
              <w:spacing w:before="100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Data ważności</w:t>
            </w:r>
          </w:p>
        </w:tc>
        <w:tc>
          <w:tcPr>
            <w:tcW w:w="1454" w:type="dxa"/>
          </w:tcPr>
          <w:p w:rsidR="00A754B3" w:rsidRPr="00A754B3" w:rsidRDefault="00A754B3" w:rsidP="0033249D">
            <w:pPr>
              <w:spacing w:before="100"/>
              <w:rPr>
                <w:rFonts w:cs="Calibri"/>
                <w:b/>
              </w:rPr>
            </w:pPr>
            <w:r w:rsidRPr="00A754B3">
              <w:rPr>
                <w:rFonts w:cs="Calibri"/>
                <w:b/>
              </w:rPr>
              <w:t>Miejsce monitorowane</w:t>
            </w:r>
          </w:p>
        </w:tc>
      </w:tr>
      <w:tr w:rsidR="00A754B3" w:rsidRPr="00A754B3" w:rsidTr="00A754B3">
        <w:trPr>
          <w:jc w:val="center"/>
        </w:trPr>
        <w:tc>
          <w:tcPr>
            <w:tcW w:w="645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</w:rPr>
            </w:pPr>
            <w:r w:rsidRPr="00A754B3">
              <w:rPr>
                <w:rFonts w:cs="Calibri"/>
              </w:rPr>
              <w:t>1</w:t>
            </w:r>
          </w:p>
        </w:tc>
        <w:tc>
          <w:tcPr>
            <w:tcW w:w="1782" w:type="dxa"/>
          </w:tcPr>
          <w:p w:rsidR="00A754B3" w:rsidRPr="00A754B3" w:rsidRDefault="00A754B3" w:rsidP="0033249D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Marzena Nagórko</w:t>
            </w:r>
          </w:p>
        </w:tc>
        <w:tc>
          <w:tcPr>
            <w:tcW w:w="1290" w:type="dxa"/>
          </w:tcPr>
          <w:p w:rsidR="00A754B3" w:rsidRPr="00A754B3" w:rsidRDefault="00A754B3" w:rsidP="00A754B3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Dyrektor GOKiS</w:t>
            </w:r>
          </w:p>
        </w:tc>
        <w:tc>
          <w:tcPr>
            <w:tcW w:w="1395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</w:rPr>
            </w:pPr>
          </w:p>
        </w:tc>
        <w:tc>
          <w:tcPr>
            <w:tcW w:w="1295" w:type="dxa"/>
          </w:tcPr>
          <w:p w:rsidR="00A754B3" w:rsidRPr="00A754B3" w:rsidRDefault="00A754B3" w:rsidP="00A754B3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26.02.2019 r .</w:t>
            </w:r>
          </w:p>
        </w:tc>
        <w:tc>
          <w:tcPr>
            <w:tcW w:w="1427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</w:rPr>
            </w:pPr>
            <w:r w:rsidRPr="00A754B3">
              <w:rPr>
                <w:rFonts w:cs="Calibri"/>
              </w:rPr>
              <w:t>bezterminowo</w:t>
            </w:r>
          </w:p>
        </w:tc>
        <w:tc>
          <w:tcPr>
            <w:tcW w:w="1454" w:type="dxa"/>
          </w:tcPr>
          <w:p w:rsidR="00A754B3" w:rsidRPr="00A754B3" w:rsidRDefault="00A754B3" w:rsidP="00A754B3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przegląd bieżący monitoringu z obiektu oraz  na terenie GOKiS</w:t>
            </w:r>
          </w:p>
        </w:tc>
      </w:tr>
      <w:tr w:rsidR="00A754B3" w:rsidRPr="00A754B3" w:rsidTr="00A754B3">
        <w:trPr>
          <w:jc w:val="center"/>
        </w:trPr>
        <w:tc>
          <w:tcPr>
            <w:tcW w:w="645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</w:rPr>
            </w:pPr>
            <w:r w:rsidRPr="00A754B3">
              <w:rPr>
                <w:rFonts w:cs="Calibri"/>
              </w:rPr>
              <w:t>2</w:t>
            </w:r>
          </w:p>
        </w:tc>
        <w:tc>
          <w:tcPr>
            <w:tcW w:w="1782" w:type="dxa"/>
          </w:tcPr>
          <w:p w:rsidR="00A754B3" w:rsidRPr="00A754B3" w:rsidRDefault="00A754B3" w:rsidP="0033249D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Jacek Dziadkowiec</w:t>
            </w:r>
          </w:p>
        </w:tc>
        <w:tc>
          <w:tcPr>
            <w:tcW w:w="1290" w:type="dxa"/>
          </w:tcPr>
          <w:p w:rsidR="00A754B3" w:rsidRPr="00A754B3" w:rsidRDefault="00A754B3" w:rsidP="0033249D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Instruktor GOKiS</w:t>
            </w:r>
          </w:p>
        </w:tc>
        <w:tc>
          <w:tcPr>
            <w:tcW w:w="1395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</w:rPr>
            </w:pPr>
          </w:p>
        </w:tc>
        <w:tc>
          <w:tcPr>
            <w:tcW w:w="1295" w:type="dxa"/>
          </w:tcPr>
          <w:p w:rsidR="00A754B3" w:rsidRPr="00A754B3" w:rsidRDefault="00A754B3" w:rsidP="0033249D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26.02.2019 r .</w:t>
            </w:r>
          </w:p>
        </w:tc>
        <w:tc>
          <w:tcPr>
            <w:tcW w:w="1427" w:type="dxa"/>
          </w:tcPr>
          <w:p w:rsidR="00A754B3" w:rsidRPr="00A754B3" w:rsidRDefault="00A754B3" w:rsidP="0033249D">
            <w:pPr>
              <w:spacing w:before="100"/>
              <w:jc w:val="right"/>
              <w:rPr>
                <w:rFonts w:cs="Calibri"/>
              </w:rPr>
            </w:pPr>
            <w:r w:rsidRPr="00A754B3">
              <w:rPr>
                <w:rFonts w:cs="Calibri"/>
              </w:rPr>
              <w:t>bezterminowo</w:t>
            </w:r>
          </w:p>
        </w:tc>
        <w:tc>
          <w:tcPr>
            <w:tcW w:w="1454" w:type="dxa"/>
          </w:tcPr>
          <w:p w:rsidR="00A754B3" w:rsidRPr="00A754B3" w:rsidRDefault="00A754B3" w:rsidP="0033249D">
            <w:pPr>
              <w:spacing w:before="100"/>
              <w:rPr>
                <w:rFonts w:cs="Calibri"/>
              </w:rPr>
            </w:pPr>
            <w:r w:rsidRPr="00A754B3">
              <w:rPr>
                <w:rFonts w:cs="Calibri"/>
              </w:rPr>
              <w:t>przegląd bieżący monitoringu z obiektu oraz  na terenie GOKiS</w:t>
            </w:r>
          </w:p>
        </w:tc>
      </w:tr>
    </w:tbl>
    <w:p w:rsidR="00A754B3" w:rsidRPr="00A754B3" w:rsidRDefault="00A754B3" w:rsidP="00A754B3">
      <w:pPr>
        <w:jc w:val="right"/>
        <w:rPr>
          <w:rFonts w:cs="Calibri"/>
          <w:b/>
        </w:rPr>
      </w:pPr>
    </w:p>
    <w:p w:rsidR="00A754B3" w:rsidRPr="00A754B3" w:rsidRDefault="00A754B3" w:rsidP="00A754B3">
      <w:pPr>
        <w:jc w:val="right"/>
        <w:rPr>
          <w:rFonts w:cs="Calibri"/>
          <w:b/>
        </w:rPr>
      </w:pPr>
    </w:p>
    <w:p w:rsidR="00A754B3" w:rsidRPr="00A754B3" w:rsidRDefault="00A754B3" w:rsidP="00A754B3">
      <w:pPr>
        <w:jc w:val="right"/>
        <w:rPr>
          <w:rFonts w:cs="Calibri"/>
          <w:b/>
          <w:color w:val="FF0000"/>
        </w:rPr>
      </w:pPr>
    </w:p>
    <w:p w:rsidR="00A754B3" w:rsidRDefault="00A754B3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Default="00A86A7F" w:rsidP="00A754B3">
      <w:pPr>
        <w:jc w:val="right"/>
        <w:rPr>
          <w:rFonts w:cs="Calibri"/>
          <w:b/>
          <w:color w:val="FF0000"/>
        </w:rPr>
      </w:pPr>
    </w:p>
    <w:p w:rsidR="00A86A7F" w:rsidRPr="00A754B3" w:rsidRDefault="00A86A7F" w:rsidP="00A754B3">
      <w:pPr>
        <w:jc w:val="right"/>
        <w:rPr>
          <w:rFonts w:cs="Calibri"/>
          <w:b/>
          <w:color w:val="FF0000"/>
        </w:rPr>
      </w:pPr>
    </w:p>
    <w:p w:rsidR="00A754B3" w:rsidRPr="00A754B3" w:rsidRDefault="00A754B3" w:rsidP="00A754B3">
      <w:pPr>
        <w:jc w:val="right"/>
        <w:rPr>
          <w:rFonts w:cs="Calibri"/>
          <w:b/>
          <w:color w:val="FF0000"/>
        </w:rPr>
      </w:pPr>
    </w:p>
    <w:p w:rsidR="00A754B3" w:rsidRDefault="00A754B3" w:rsidP="00A754B3">
      <w:pPr>
        <w:jc w:val="right"/>
        <w:rPr>
          <w:rFonts w:cs="Calibri"/>
          <w:b/>
          <w:color w:val="FF0000"/>
        </w:rPr>
      </w:pPr>
    </w:p>
    <w:p w:rsidR="00F96813" w:rsidRPr="00A754B3" w:rsidRDefault="00F96813" w:rsidP="00A754B3">
      <w:pPr>
        <w:jc w:val="right"/>
        <w:rPr>
          <w:rFonts w:cs="Calibri"/>
          <w:b/>
          <w:color w:val="FF0000"/>
        </w:rPr>
      </w:pPr>
    </w:p>
    <w:p w:rsidR="00A754B3" w:rsidRPr="00A754B3" w:rsidRDefault="00A754B3" w:rsidP="00A754B3">
      <w:pPr>
        <w:jc w:val="right"/>
        <w:rPr>
          <w:rFonts w:cs="Calibri"/>
          <w:b/>
          <w:color w:val="FF0000"/>
        </w:rPr>
      </w:pPr>
    </w:p>
    <w:p w:rsidR="00A754B3" w:rsidRPr="00A86A7F" w:rsidRDefault="00A754B3" w:rsidP="00A754B3">
      <w:pPr>
        <w:jc w:val="right"/>
        <w:rPr>
          <w:rFonts w:cs="Calibri"/>
        </w:rPr>
      </w:pPr>
      <w:r w:rsidRPr="00A86A7F">
        <w:rPr>
          <w:rFonts w:cs="Calibri"/>
        </w:rPr>
        <w:lastRenderedPageBreak/>
        <w:t xml:space="preserve">ZAŁĄCZNIK NR 2 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>Imię i nazwisko rodzica/prawnego opiekuna                         M</w:t>
      </w:r>
      <w:r w:rsidR="00A86A7F" w:rsidRPr="00A86A7F">
        <w:rPr>
          <w:rFonts w:cs="Calibri"/>
        </w:rPr>
        <w:t>ałdyty</w:t>
      </w:r>
      <w:r w:rsidRPr="00A86A7F">
        <w:rPr>
          <w:rFonts w:cs="Calibri"/>
        </w:rPr>
        <w:t>, dnia .................................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 xml:space="preserve">…………………………………………………………………… 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 xml:space="preserve">…………………………………………………………………… 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 xml:space="preserve">..…………………………………………………………………. 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ind w:left="2832"/>
        <w:rPr>
          <w:rFonts w:cs="Calibri"/>
          <w:b/>
          <w:bCs/>
          <w:sz w:val="28"/>
          <w:szCs w:val="28"/>
        </w:rPr>
      </w:pPr>
      <w:r w:rsidRPr="00A86A7F">
        <w:rPr>
          <w:rFonts w:cs="Calibri"/>
          <w:b/>
          <w:bCs/>
          <w:sz w:val="28"/>
          <w:szCs w:val="28"/>
        </w:rPr>
        <w:t xml:space="preserve">Wniosek o udostępnienie danych z monitoringu </w:t>
      </w:r>
    </w:p>
    <w:p w:rsidR="00A754B3" w:rsidRPr="00A86A7F" w:rsidRDefault="00A86A7F" w:rsidP="00A86A7F">
      <w:pPr>
        <w:ind w:left="2124" w:firstLine="708"/>
        <w:rPr>
          <w:rFonts w:cs="Calibri"/>
        </w:rPr>
      </w:pPr>
      <w:r w:rsidRPr="00A86A7F">
        <w:rPr>
          <w:rFonts w:cs="Calibri"/>
          <w:b/>
          <w:bCs/>
          <w:sz w:val="28"/>
          <w:szCs w:val="28"/>
        </w:rPr>
        <w:t>Gminnego Ośrodka Kultury i Sportu w Małdytach</w:t>
      </w:r>
    </w:p>
    <w:p w:rsidR="00A86A7F" w:rsidRPr="00A86A7F" w:rsidRDefault="00A86A7F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Zwracam się z prośbą o udostępnienie materiału z monitoringu wizyjnego </w:t>
      </w:r>
      <w:r w:rsidR="00A86A7F" w:rsidRPr="00A86A7F">
        <w:rPr>
          <w:rFonts w:cs="Calibri"/>
        </w:rPr>
        <w:t>GOKiS</w:t>
      </w:r>
    </w:p>
    <w:p w:rsidR="00A86A7F" w:rsidRPr="00A86A7F" w:rsidRDefault="00A86A7F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 </w:t>
      </w:r>
    </w:p>
    <w:p w:rsidR="00A754B3" w:rsidRPr="00A86A7F" w:rsidRDefault="00A754B3" w:rsidP="00A754B3">
      <w:pPr>
        <w:rPr>
          <w:rFonts w:cs="Calibri"/>
          <w:b/>
          <w:bCs/>
        </w:rPr>
      </w:pPr>
      <w:r w:rsidRPr="00A86A7F">
        <w:rPr>
          <w:rFonts w:cs="Calibri"/>
        </w:rPr>
        <w:t>z dnia ….................................................……</w:t>
      </w:r>
    </w:p>
    <w:p w:rsidR="00A754B3" w:rsidRPr="00A86A7F" w:rsidRDefault="00A754B3" w:rsidP="00A754B3">
      <w:pPr>
        <w:rPr>
          <w:rFonts w:cs="Calibri"/>
          <w:b/>
          <w:bCs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  <w:b/>
          <w:bCs/>
        </w:rPr>
        <w:t xml:space="preserve">Uzasadnienie: 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>………………………………………………………………………………………………………………………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>………………………………………………………………………………………………………………………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>………………………………………………………………………………………………………………………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>………………………………………………………………………………………………………………………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>………………………………………………………………………………………………………………………</w:t>
      </w:r>
    </w:p>
    <w:p w:rsidR="00A754B3" w:rsidRPr="00A86A7F" w:rsidRDefault="00A754B3" w:rsidP="00A754B3">
      <w:pPr>
        <w:ind w:left="5664" w:firstLine="708"/>
        <w:rPr>
          <w:rFonts w:cs="Calibri"/>
        </w:rPr>
      </w:pPr>
    </w:p>
    <w:p w:rsidR="00A754B3" w:rsidRPr="00A86A7F" w:rsidRDefault="00A754B3" w:rsidP="00A754B3">
      <w:pPr>
        <w:ind w:left="5664" w:firstLine="708"/>
        <w:rPr>
          <w:rFonts w:cs="Calibri"/>
        </w:rPr>
      </w:pPr>
    </w:p>
    <w:p w:rsidR="00A754B3" w:rsidRPr="00A86A7F" w:rsidRDefault="00A754B3" w:rsidP="00A754B3">
      <w:pPr>
        <w:ind w:left="5664" w:firstLine="708"/>
        <w:rPr>
          <w:rFonts w:cs="Calibri"/>
        </w:rPr>
      </w:pPr>
      <w:r w:rsidRPr="00A86A7F">
        <w:rPr>
          <w:rFonts w:cs="Calibri"/>
        </w:rPr>
        <w:t>…………………………………………</w:t>
      </w:r>
    </w:p>
    <w:p w:rsidR="00A754B3" w:rsidRPr="00A86A7F" w:rsidRDefault="00A754B3" w:rsidP="00A754B3">
      <w:pPr>
        <w:ind w:left="6372"/>
        <w:rPr>
          <w:rFonts w:cs="Calibri"/>
        </w:rPr>
      </w:pPr>
      <w:r w:rsidRPr="00A86A7F">
        <w:rPr>
          <w:rFonts w:cs="Calibri"/>
        </w:rPr>
        <w:t xml:space="preserve">Podpis rodzica/prawnego opiekuna </w:t>
      </w: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  <w:b/>
          <w:bCs/>
        </w:rPr>
        <w:t xml:space="preserve">Decyzja dyrektora: </w:t>
      </w: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Wyrażam zgodę/ nie wyrażam zgody 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>.................................................................</w:t>
      </w: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>Data i podpis dyrektora</w:t>
      </w: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Default="00A86A7F" w:rsidP="00A754B3">
      <w:pPr>
        <w:jc w:val="right"/>
        <w:rPr>
          <w:rFonts w:cs="Calibri"/>
          <w:color w:val="FF0000"/>
        </w:rPr>
      </w:pPr>
    </w:p>
    <w:p w:rsidR="00A86A7F" w:rsidRDefault="00A86A7F" w:rsidP="00A754B3">
      <w:pPr>
        <w:jc w:val="right"/>
        <w:rPr>
          <w:rFonts w:cs="Calibri"/>
          <w:color w:val="FF0000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754B3" w:rsidRPr="00A86A7F" w:rsidRDefault="00A754B3" w:rsidP="00A754B3">
      <w:pPr>
        <w:jc w:val="right"/>
        <w:rPr>
          <w:rFonts w:cs="Calibri"/>
        </w:rPr>
      </w:pPr>
      <w:r w:rsidRPr="00A86A7F">
        <w:rPr>
          <w:rFonts w:cs="Calibri"/>
        </w:rPr>
        <w:t xml:space="preserve">ZAŁĄCZNIK NR 3 </w:t>
      </w:r>
    </w:p>
    <w:p w:rsidR="00A754B3" w:rsidRPr="00A86A7F" w:rsidRDefault="00A754B3" w:rsidP="00A754B3">
      <w:pPr>
        <w:ind w:left="7080"/>
        <w:jc w:val="both"/>
        <w:rPr>
          <w:rFonts w:cs="Calibri"/>
        </w:rPr>
      </w:pPr>
    </w:p>
    <w:p w:rsidR="00A754B3" w:rsidRPr="00A86A7F" w:rsidRDefault="00A754B3" w:rsidP="00A754B3">
      <w:pPr>
        <w:jc w:val="both"/>
        <w:rPr>
          <w:rFonts w:cs="Arial"/>
        </w:rPr>
      </w:pPr>
      <w:r w:rsidRPr="00A86A7F">
        <w:rPr>
          <w:rFonts w:cs="Arial"/>
        </w:rPr>
        <w:t xml:space="preserve">Imię i nazwisko wnioskodawcy                                                   </w:t>
      </w:r>
      <w:r w:rsidR="00A86A7F" w:rsidRPr="00A86A7F">
        <w:rPr>
          <w:rFonts w:cs="Arial"/>
        </w:rPr>
        <w:t>Małdyty</w:t>
      </w:r>
      <w:r w:rsidRPr="00A86A7F">
        <w:rPr>
          <w:rFonts w:cs="Arial"/>
        </w:rPr>
        <w:t>, dnia …………………………</w:t>
      </w:r>
    </w:p>
    <w:p w:rsidR="00A754B3" w:rsidRPr="00A86A7F" w:rsidRDefault="00A754B3" w:rsidP="00A754B3">
      <w:pPr>
        <w:spacing w:before="120" w:after="120"/>
        <w:jc w:val="both"/>
        <w:rPr>
          <w:rFonts w:cs="Arial"/>
        </w:rPr>
      </w:pPr>
      <w:r w:rsidRPr="00A86A7F">
        <w:rPr>
          <w:rFonts w:cs="Arial"/>
        </w:rPr>
        <w:t xml:space="preserve">…………………………………………………………………… </w:t>
      </w:r>
    </w:p>
    <w:p w:rsidR="00A754B3" w:rsidRPr="00A86A7F" w:rsidRDefault="00A754B3" w:rsidP="00A754B3">
      <w:pPr>
        <w:spacing w:before="120" w:after="120"/>
        <w:jc w:val="both"/>
        <w:rPr>
          <w:rFonts w:cs="Arial"/>
        </w:rPr>
      </w:pPr>
      <w:r w:rsidRPr="00A86A7F">
        <w:rPr>
          <w:rFonts w:cs="Arial"/>
        </w:rPr>
        <w:t>……………………………………………………………………</w:t>
      </w:r>
    </w:p>
    <w:p w:rsidR="00A754B3" w:rsidRPr="00A86A7F" w:rsidRDefault="00A754B3" w:rsidP="00A754B3">
      <w:pPr>
        <w:spacing w:before="120" w:after="120"/>
        <w:jc w:val="both"/>
        <w:rPr>
          <w:rFonts w:cs="Arial"/>
        </w:rPr>
      </w:pPr>
      <w:r w:rsidRPr="00A86A7F">
        <w:rPr>
          <w:rFonts w:cs="Arial"/>
        </w:rPr>
        <w:t xml:space="preserve"> …………………………………………………………………… </w:t>
      </w:r>
    </w:p>
    <w:p w:rsidR="00A754B3" w:rsidRPr="00A86A7F" w:rsidRDefault="00A754B3" w:rsidP="00A754B3">
      <w:pPr>
        <w:jc w:val="both"/>
        <w:rPr>
          <w:rFonts w:cs="Arial"/>
        </w:rPr>
      </w:pPr>
    </w:p>
    <w:p w:rsidR="00A754B3" w:rsidRPr="00A86A7F" w:rsidRDefault="00A754B3" w:rsidP="00A754B3">
      <w:pPr>
        <w:jc w:val="both"/>
        <w:rPr>
          <w:rFonts w:cs="Arial"/>
        </w:rPr>
      </w:pPr>
    </w:p>
    <w:p w:rsidR="00A754B3" w:rsidRPr="00A86A7F" w:rsidRDefault="00A754B3" w:rsidP="00A86A7F">
      <w:pPr>
        <w:ind w:left="2124" w:firstLine="708"/>
        <w:rPr>
          <w:rFonts w:cs="Arial"/>
          <w:b/>
          <w:sz w:val="28"/>
          <w:szCs w:val="28"/>
        </w:rPr>
      </w:pPr>
      <w:r w:rsidRPr="00A86A7F">
        <w:rPr>
          <w:rFonts w:cs="Arial"/>
          <w:b/>
          <w:sz w:val="28"/>
          <w:szCs w:val="28"/>
        </w:rPr>
        <w:t xml:space="preserve"> Wniosek o udostępnienie danych z monitoringu</w:t>
      </w:r>
    </w:p>
    <w:p w:rsidR="00A86A7F" w:rsidRPr="00A86A7F" w:rsidRDefault="00A86A7F" w:rsidP="00A86A7F">
      <w:pPr>
        <w:ind w:left="2124" w:firstLine="708"/>
        <w:rPr>
          <w:rFonts w:cs="Calibri"/>
        </w:rPr>
      </w:pPr>
      <w:r w:rsidRPr="00A86A7F">
        <w:rPr>
          <w:rFonts w:cs="Calibri"/>
          <w:b/>
          <w:bCs/>
          <w:sz w:val="28"/>
          <w:szCs w:val="28"/>
        </w:rPr>
        <w:t>Gminnego Ośrodka Kultury i Sportu w Małdytach</w:t>
      </w:r>
    </w:p>
    <w:p w:rsidR="00A754B3" w:rsidRPr="00A86A7F" w:rsidRDefault="00A754B3" w:rsidP="00A754B3">
      <w:pPr>
        <w:jc w:val="both"/>
        <w:rPr>
          <w:rFonts w:cs="Arial"/>
        </w:rPr>
      </w:pPr>
    </w:p>
    <w:p w:rsidR="00A754B3" w:rsidRPr="00A86A7F" w:rsidRDefault="00A754B3" w:rsidP="00A754B3">
      <w:pPr>
        <w:spacing w:before="240" w:after="240"/>
        <w:jc w:val="both"/>
        <w:rPr>
          <w:rFonts w:cs="Arial"/>
        </w:rPr>
      </w:pPr>
      <w:r w:rsidRPr="00A86A7F">
        <w:rPr>
          <w:rFonts w:cs="Arial"/>
        </w:rPr>
        <w:t xml:space="preserve">Zwracam się z prośbą o udostępnienie materiału z monitoringu wizyjnego </w:t>
      </w:r>
      <w:r w:rsidR="00A86A7F" w:rsidRPr="00A86A7F">
        <w:rPr>
          <w:rFonts w:cs="Arial"/>
        </w:rPr>
        <w:t>GOKiS</w:t>
      </w:r>
      <w:r w:rsidRPr="00A86A7F">
        <w:rPr>
          <w:rFonts w:cs="Arial"/>
        </w:rPr>
        <w:t xml:space="preserve"> z dnia………………….</w:t>
      </w:r>
    </w:p>
    <w:p w:rsidR="00A754B3" w:rsidRPr="00A86A7F" w:rsidRDefault="00A754B3" w:rsidP="00A754B3">
      <w:pPr>
        <w:spacing w:before="240" w:after="240"/>
        <w:jc w:val="both"/>
        <w:rPr>
          <w:rFonts w:cs="Arial"/>
        </w:rPr>
      </w:pPr>
      <w:r w:rsidRPr="00A86A7F">
        <w:rPr>
          <w:rFonts w:cs="Arial"/>
        </w:rPr>
        <w:t xml:space="preserve"> </w:t>
      </w:r>
      <w:r w:rsidRPr="00A86A7F">
        <w:rPr>
          <w:rFonts w:cs="Arial"/>
          <w:b/>
        </w:rPr>
        <w:t>Uzasadnienie:</w:t>
      </w:r>
      <w:r w:rsidRPr="00A86A7F">
        <w:rPr>
          <w:rFonts w:cs="Arial"/>
        </w:rPr>
        <w:t xml:space="preserve"> 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54B3" w:rsidRPr="00A86A7F" w:rsidRDefault="00A754B3" w:rsidP="00A754B3">
      <w:pPr>
        <w:spacing w:before="120" w:after="120"/>
        <w:jc w:val="both"/>
        <w:rPr>
          <w:rFonts w:cs="Arial"/>
        </w:rPr>
      </w:pPr>
    </w:p>
    <w:p w:rsidR="00A754B3" w:rsidRPr="00A86A7F" w:rsidRDefault="00A754B3" w:rsidP="00A754B3">
      <w:pPr>
        <w:jc w:val="both"/>
        <w:rPr>
          <w:rFonts w:cs="Arial"/>
        </w:rPr>
      </w:pPr>
    </w:p>
    <w:p w:rsidR="00A754B3" w:rsidRPr="00A86A7F" w:rsidRDefault="00A754B3" w:rsidP="00A754B3">
      <w:pPr>
        <w:ind w:left="5664"/>
        <w:jc w:val="both"/>
        <w:rPr>
          <w:rFonts w:cs="Arial"/>
        </w:rPr>
      </w:pPr>
      <w:r w:rsidRPr="00A86A7F">
        <w:rPr>
          <w:rFonts w:cs="Arial"/>
        </w:rPr>
        <w:t>…………………………………………………….</w:t>
      </w:r>
    </w:p>
    <w:p w:rsidR="00A754B3" w:rsidRPr="00A86A7F" w:rsidRDefault="00A754B3" w:rsidP="00A754B3">
      <w:pPr>
        <w:ind w:left="5664" w:firstLine="708"/>
        <w:jc w:val="both"/>
        <w:rPr>
          <w:rFonts w:cs="Arial"/>
        </w:rPr>
      </w:pPr>
      <w:r w:rsidRPr="00A86A7F">
        <w:rPr>
          <w:rFonts w:cs="Arial"/>
        </w:rPr>
        <w:t>Podpis wnioskodawcy</w:t>
      </w:r>
    </w:p>
    <w:p w:rsidR="00A754B3" w:rsidRPr="00A86A7F" w:rsidRDefault="00A754B3" w:rsidP="00A754B3">
      <w:pPr>
        <w:jc w:val="both"/>
        <w:rPr>
          <w:rFonts w:cs="Arial"/>
          <w:b/>
        </w:rPr>
      </w:pPr>
    </w:p>
    <w:p w:rsidR="00A754B3" w:rsidRPr="00A86A7F" w:rsidRDefault="00A754B3" w:rsidP="00A754B3">
      <w:pPr>
        <w:jc w:val="both"/>
        <w:rPr>
          <w:rFonts w:cs="Arial"/>
        </w:rPr>
      </w:pPr>
      <w:r w:rsidRPr="00A86A7F">
        <w:rPr>
          <w:rFonts w:cs="Arial"/>
          <w:b/>
        </w:rPr>
        <w:t xml:space="preserve">Decyzja dyrektora: </w:t>
      </w:r>
    </w:p>
    <w:p w:rsidR="00A754B3" w:rsidRPr="00A86A7F" w:rsidRDefault="00A754B3" w:rsidP="00A754B3">
      <w:pPr>
        <w:jc w:val="both"/>
        <w:rPr>
          <w:rFonts w:cs="Arial"/>
        </w:rPr>
      </w:pPr>
      <w:r w:rsidRPr="00A86A7F">
        <w:rPr>
          <w:rFonts w:cs="Arial"/>
        </w:rPr>
        <w:t>Wyrażam zgodę/ nie wyrażam zgody</w:t>
      </w:r>
    </w:p>
    <w:p w:rsidR="00A754B3" w:rsidRPr="00A86A7F" w:rsidRDefault="00A754B3" w:rsidP="00A754B3">
      <w:pPr>
        <w:jc w:val="both"/>
        <w:rPr>
          <w:rFonts w:cs="Arial"/>
        </w:rPr>
      </w:pPr>
    </w:p>
    <w:p w:rsidR="00A754B3" w:rsidRPr="00A86A7F" w:rsidRDefault="00A754B3" w:rsidP="00A754B3">
      <w:pPr>
        <w:ind w:left="6372" w:firstLine="708"/>
        <w:jc w:val="both"/>
        <w:rPr>
          <w:rFonts w:cs="Arial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>.................................................................</w:t>
      </w: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>Data i podpis dyrektora</w:t>
      </w: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Pr="00A86A7F" w:rsidRDefault="00A86A7F" w:rsidP="00A754B3">
      <w:pPr>
        <w:jc w:val="right"/>
        <w:rPr>
          <w:rFonts w:cs="Calibri"/>
        </w:rPr>
      </w:pPr>
    </w:p>
    <w:p w:rsidR="00A86A7F" w:rsidRDefault="00A86A7F" w:rsidP="00A754B3">
      <w:pPr>
        <w:jc w:val="right"/>
        <w:rPr>
          <w:rFonts w:cs="Calibri"/>
          <w:color w:val="FF0000"/>
        </w:rPr>
      </w:pPr>
    </w:p>
    <w:p w:rsidR="00A86A7F" w:rsidRDefault="00A86A7F" w:rsidP="00A754B3">
      <w:pPr>
        <w:jc w:val="right"/>
        <w:rPr>
          <w:rFonts w:cs="Calibri"/>
          <w:color w:val="FF0000"/>
        </w:rPr>
      </w:pPr>
    </w:p>
    <w:p w:rsidR="00A754B3" w:rsidRPr="00A86A7F" w:rsidRDefault="00A754B3" w:rsidP="00A754B3">
      <w:pPr>
        <w:jc w:val="right"/>
        <w:rPr>
          <w:rFonts w:cs="Calibri"/>
        </w:rPr>
      </w:pPr>
      <w:r w:rsidRPr="00A86A7F">
        <w:rPr>
          <w:rFonts w:cs="Calibri"/>
        </w:rPr>
        <w:t xml:space="preserve">ZAŁĄCZNIK NR 4 </w:t>
      </w:r>
    </w:p>
    <w:p w:rsidR="00A754B3" w:rsidRPr="00A86A7F" w:rsidRDefault="00A754B3" w:rsidP="00A754B3">
      <w:pPr>
        <w:rPr>
          <w:rFonts w:cs="Arial"/>
        </w:rPr>
      </w:pPr>
    </w:p>
    <w:p w:rsidR="00A754B3" w:rsidRPr="00A86A7F" w:rsidRDefault="00A754B3" w:rsidP="00A754B3">
      <w:pPr>
        <w:jc w:val="center"/>
        <w:rPr>
          <w:rFonts w:cs="Calibri"/>
          <w:b/>
          <w:bCs/>
          <w:sz w:val="28"/>
          <w:szCs w:val="28"/>
        </w:rPr>
      </w:pPr>
      <w:r w:rsidRPr="00A86A7F">
        <w:rPr>
          <w:rFonts w:cs="Calibri"/>
          <w:b/>
          <w:bCs/>
          <w:sz w:val="28"/>
          <w:szCs w:val="28"/>
        </w:rPr>
        <w:t>Protokół przekazania na nośniku elektronicznym danych z systemu monitoringu</w:t>
      </w:r>
    </w:p>
    <w:p w:rsidR="00A86A7F" w:rsidRPr="00A86A7F" w:rsidRDefault="00A86A7F" w:rsidP="00A86A7F">
      <w:pPr>
        <w:jc w:val="center"/>
        <w:rPr>
          <w:rFonts w:cs="Calibri"/>
        </w:rPr>
      </w:pPr>
      <w:r w:rsidRPr="00A86A7F">
        <w:rPr>
          <w:rFonts w:cs="Calibri"/>
          <w:b/>
          <w:bCs/>
          <w:sz w:val="28"/>
          <w:szCs w:val="28"/>
        </w:rPr>
        <w:t>Gminnego Ośrodka Kultury i Sportu w Małdytach</w:t>
      </w:r>
    </w:p>
    <w:p w:rsidR="00A754B3" w:rsidRPr="00A86A7F" w:rsidRDefault="00A754B3" w:rsidP="00A754B3">
      <w:pPr>
        <w:jc w:val="center"/>
        <w:rPr>
          <w:rFonts w:cs="Calibri"/>
          <w:bCs/>
          <w:sz w:val="28"/>
          <w:szCs w:val="28"/>
        </w:rPr>
      </w:pPr>
      <w:r w:rsidRPr="00A86A7F">
        <w:rPr>
          <w:rFonts w:cs="Calibri"/>
          <w:b/>
          <w:bCs/>
          <w:sz w:val="28"/>
          <w:szCs w:val="28"/>
        </w:rPr>
        <w:t xml:space="preserve">sporządzony w dniu </w:t>
      </w:r>
      <w:r w:rsidRPr="00A86A7F">
        <w:rPr>
          <w:rFonts w:cs="Calibri"/>
          <w:bCs/>
          <w:sz w:val="28"/>
          <w:szCs w:val="28"/>
        </w:rPr>
        <w:t>…….........................………..</w:t>
      </w:r>
    </w:p>
    <w:p w:rsidR="00A754B3" w:rsidRPr="00A86A7F" w:rsidRDefault="00A754B3" w:rsidP="00A754B3">
      <w:pPr>
        <w:jc w:val="center"/>
        <w:rPr>
          <w:rFonts w:cs="Calibri"/>
          <w:b/>
        </w:rPr>
      </w:pPr>
    </w:p>
    <w:p w:rsidR="00A86A7F" w:rsidRPr="00A86A7F" w:rsidRDefault="00A754B3" w:rsidP="00A86A7F">
      <w:pPr>
        <w:rPr>
          <w:rFonts w:cs="Calibri"/>
        </w:rPr>
      </w:pPr>
      <w:r w:rsidRPr="00A86A7F">
        <w:rPr>
          <w:rFonts w:cs="Calibri"/>
        </w:rPr>
        <w:t xml:space="preserve">Dyrektor </w:t>
      </w:r>
      <w:r w:rsidR="00A86A7F" w:rsidRPr="00A86A7F">
        <w:rPr>
          <w:rFonts w:cs="Calibri"/>
          <w:b/>
          <w:bCs/>
        </w:rPr>
        <w:t>Gminnego Ośrodka Kultury i Sportu w Małdytach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 xml:space="preserve">, zwany dalej  </w:t>
      </w:r>
      <w:r w:rsidRPr="00A86A7F">
        <w:rPr>
          <w:rFonts w:cs="Calibri"/>
          <w:i/>
          <w:iCs/>
        </w:rPr>
        <w:t>przekazującym dane</w:t>
      </w:r>
      <w:r w:rsidRPr="00A86A7F">
        <w:rPr>
          <w:rFonts w:cs="Calibri"/>
        </w:rPr>
        <w:t xml:space="preserve">, </w:t>
      </w:r>
    </w:p>
    <w:p w:rsidR="00A754B3" w:rsidRPr="00A86A7F" w:rsidRDefault="00A754B3" w:rsidP="00A754B3">
      <w:pPr>
        <w:spacing w:before="120" w:after="120"/>
        <w:rPr>
          <w:rFonts w:cs="Calibri"/>
        </w:rPr>
      </w:pPr>
      <w:r w:rsidRPr="00A86A7F">
        <w:rPr>
          <w:rFonts w:cs="Calibri"/>
        </w:rPr>
        <w:t xml:space="preserve">przekazuj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zwanym dalej </w:t>
      </w:r>
      <w:r w:rsidRPr="00A86A7F">
        <w:rPr>
          <w:rFonts w:cs="Calibri"/>
          <w:i/>
          <w:iCs/>
        </w:rPr>
        <w:t xml:space="preserve">przyjmującym dane, </w:t>
      </w: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na podstawie pisemnego wniosku z dnia ……………………………… dane z systemu monitoringu szkoły. 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>1.Przekazujący przekazuje, a przyjmujący przyjmuje następujące dane (zapis z kamer):</w:t>
      </w:r>
    </w:p>
    <w:p w:rsidR="00A754B3" w:rsidRPr="00A86A7F" w:rsidRDefault="00A754B3" w:rsidP="00A754B3">
      <w:pPr>
        <w:rPr>
          <w:rFonts w:cs="Calibri"/>
        </w:rPr>
      </w:pPr>
    </w:p>
    <w:tbl>
      <w:tblPr>
        <w:tblW w:w="100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38"/>
        <w:gridCol w:w="3338"/>
        <w:gridCol w:w="3359"/>
      </w:tblGrid>
      <w:tr w:rsidR="00A86A7F" w:rsidRPr="00A86A7F" w:rsidTr="0033249D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jc w:val="center"/>
              <w:rPr>
                <w:rFonts w:cs="Calibri"/>
                <w:b/>
              </w:rPr>
            </w:pPr>
            <w:r w:rsidRPr="00A86A7F">
              <w:rPr>
                <w:rFonts w:cs="Calibri"/>
                <w:b/>
              </w:rPr>
              <w:t>Data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jc w:val="center"/>
              <w:rPr>
                <w:rFonts w:cs="Calibri"/>
                <w:b/>
              </w:rPr>
            </w:pPr>
            <w:r w:rsidRPr="00A86A7F">
              <w:rPr>
                <w:rFonts w:cs="Calibri"/>
                <w:b/>
              </w:rPr>
              <w:t>Numer kamery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jc w:val="center"/>
            </w:pPr>
            <w:r w:rsidRPr="00A86A7F">
              <w:rPr>
                <w:rFonts w:cs="Calibri"/>
                <w:b/>
              </w:rPr>
              <w:t>Czas nagrania</w:t>
            </w:r>
          </w:p>
        </w:tc>
      </w:tr>
      <w:tr w:rsidR="00A86A7F" w:rsidRPr="00A86A7F" w:rsidTr="0033249D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  <w:p w:rsidR="00A754B3" w:rsidRPr="00A86A7F" w:rsidRDefault="00A754B3" w:rsidP="0033249D">
            <w:pPr>
              <w:rPr>
                <w:rFonts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</w:tc>
      </w:tr>
      <w:tr w:rsidR="00A86A7F" w:rsidRPr="00A86A7F" w:rsidTr="0033249D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  <w:p w:rsidR="00A754B3" w:rsidRPr="00A86A7F" w:rsidRDefault="00A754B3" w:rsidP="0033249D">
            <w:pPr>
              <w:rPr>
                <w:rFonts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</w:tc>
      </w:tr>
      <w:tr w:rsidR="00A86A7F" w:rsidRPr="00A86A7F" w:rsidTr="0033249D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  <w:p w:rsidR="00A754B3" w:rsidRPr="00A86A7F" w:rsidRDefault="00A754B3" w:rsidP="0033249D">
            <w:pPr>
              <w:rPr>
                <w:rFonts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B3" w:rsidRPr="00A86A7F" w:rsidRDefault="00A754B3" w:rsidP="0033249D">
            <w:pPr>
              <w:snapToGrid w:val="0"/>
              <w:rPr>
                <w:rFonts w:cs="Calibri"/>
              </w:rPr>
            </w:pPr>
          </w:p>
        </w:tc>
      </w:tr>
    </w:tbl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2.  Przyjmujący dane oświadcza, że wykorzystane zostaną one wyłącznie do celów określonych w pisemnym wniosku, stanowiącym załącznik do niniejszego protokołu. 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Protokół sporządzono w dwóch jednakowych egzemplarzach, po jednym dla każdej ze stron. 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…………………………………………………                                                  ……………………………………………. </w:t>
      </w:r>
    </w:p>
    <w:p w:rsidR="00A754B3" w:rsidRPr="00A86A7F" w:rsidRDefault="00A754B3" w:rsidP="00A754B3">
      <w:pPr>
        <w:rPr>
          <w:rFonts w:cs="Calibri"/>
        </w:rPr>
      </w:pPr>
      <w:r w:rsidRPr="00A86A7F">
        <w:rPr>
          <w:rFonts w:cs="Calibri"/>
        </w:rPr>
        <w:t xml:space="preserve">           Przekazujący                                                                                               Przyjmujący</w:t>
      </w: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>
      <w:pPr>
        <w:rPr>
          <w:rFonts w:cs="Calibri"/>
        </w:rPr>
      </w:pPr>
    </w:p>
    <w:p w:rsidR="00A754B3" w:rsidRPr="00A86A7F" w:rsidRDefault="00A754B3" w:rsidP="00A754B3"/>
    <w:p w:rsidR="00A754B3" w:rsidRPr="00A86A7F" w:rsidRDefault="00A754B3" w:rsidP="00A754B3"/>
    <w:p w:rsidR="00A754B3" w:rsidRPr="00A86A7F" w:rsidRDefault="00A754B3" w:rsidP="00C021BA"/>
    <w:sectPr w:rsidR="00A754B3" w:rsidRPr="00A86A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68" w:rsidRDefault="004C7568" w:rsidP="002C30A9">
      <w:r>
        <w:separator/>
      </w:r>
    </w:p>
  </w:endnote>
  <w:endnote w:type="continuationSeparator" w:id="0">
    <w:p w:rsidR="004C7568" w:rsidRDefault="004C7568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EDE0B"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4C7568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C7662E">
          <w:rPr>
            <w:noProof/>
          </w:rPr>
          <w:t>4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68" w:rsidRDefault="004C7568" w:rsidP="002C30A9">
      <w:r>
        <w:separator/>
      </w:r>
    </w:p>
  </w:footnote>
  <w:footnote w:type="continuationSeparator" w:id="0">
    <w:p w:rsidR="004C7568" w:rsidRDefault="004C7568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CA43B0" id="Grupa 9" o:spid="_x0000_s1026" style="position:absolute;margin-left:-1.85pt;margin-top:-15.9pt;width:464.9pt;height:45.35pt;z-index:251661312" coordsize="59040,57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7+3EgQAAM8KAAAOAAAAZHJzL2Uyb0RvYy54bWy8VsluGzcYvhfo&#10;OxBzl2fRjEYaWA5c2TECBI2QNA9AURwN4RmSIClLStFDD3mz9L36k5zFWpwaPvSgEZd//f6N1+/2&#10;TY2eqNJM8HkQX0UBopyINeObefD1j/ejaYC0wXyNa8HpPDhQHby7+fWX650saCIqUa+pQiCE62In&#10;50FljCzCUJOKNlhfCUk5XJZCNdjAVm3CtcI7kN7UYRJFk3An1FoqQajWcHrnL4MbJ78sKTGfylJT&#10;g+p5ALYZ91Xuu7Lf8OYaFxuFZcVIawZ+gxUNZhyU9qLusMFoq9iZqIYRJbQozRURTSjKkhHqfABv&#10;4ujEmwclttL5sil2G9nDBNCe4PRmseT3p6VCbA2xA3g4biBGD2orMZpZbHZyUwDJg5Jf5FK1Bxu/&#10;s+7uS9XYf3AE7R2qhx5VujeIwGE2i9IoAukE7rJ8EsWph51UEJszNlLd/5wx7NSG1rremH7TW906&#10;lhz7lbzBrzhAF/zKo+k4m7R+RcksHp/4dcT2zK/LjC/4JRkp4NcGH1Znwf/vIgEus1U0aIU0r5LR&#10;YPW4lSPIU4kNW7GamYOrOchIaxR/WjKyVH4z5FHawf1ppfA35GJtyS2Fp8fWn4+CPGrExaLCfENv&#10;tYRShSS0CIbH5G57pGxVM/me1bXNPLtu3YKyPimLC8j4krsTZNtQbnwPUbQGDwXXFZM6QKqgzYpC&#10;SagP69hVNaTyR22sOpvUrq7/TKa3UTRLfhstsmgxSqP8fnQ7S/NRHt3naZRO40W8+Mtyx2mx1RT8&#10;xfWdZK2tcHpm7cUibtudbw+uzaAn7JqZRcoZ1P07E+HIQmJt1UZRQyq7LAGtz4Cw5+kvHLQDmhZ3&#10;DXVuOU4q+yiVu8rOZ0k0hQbvCrsvgD6PIc5KmwcqGmQXgCdY4PDET2Crt6UjacPu1Tu7wBpbyjAX&#10;dBdh2L0ONTsVLnXULxWWFEywYoeUzbqUXUJvNuLxx3eDMt8mHFnf+/RL8EwnWRJDo4EuEUdJPsl9&#10;J+iASqfpOE5BjUVqPJ7liRP/VqRwwYXNf4ug9cSDZldmv9rDqV2uxPoAHXAHs20ecBi+Aao/cMBv&#10;FqepHYVuk2Z5Ahv1/Gb17MblkbzdGlDoIjaIbpVDdNyqbcX/U8jGXcj++fvHd/KNs0fIMRu8mnEm&#10;dgfkerE1FsK84O3s6qA6S2+A4GQ4daE7ml7uvfBy1EC3TS5cXMxvXNQc7eZBMs3yzJFpsHbdNTL3&#10;5KGLWvn6NnvfC6GMBypQXfOzoGtzqKlVW/PPtIRhDkPX960TmZgQ6HmdXEdt2XxzaBkjb5l9fw3G&#10;HDO29JaVuidWr/UVzD2H0yy46ZkbxoW6pH2AovT0HQLe7yEju3oYUhJeTUB89Cx7vneChnfozb8A&#10;AAD//wMAUEsDBAoAAAAAAAAAIQCgNpSLLxgAAC8YAAAUAAAAZHJzL21lZGlhL2ltYWdlMS5qcGf/&#10;2P/gABBKRklGAAEBAQBgAGAAAP/bAEMACgcHCAcGCggICAsKCgsOGBAODQ0OHRUWERgjHyUkIh8i&#10;ISYrNy8mKTQpISIwQTE0OTs+Pj4lLkRJQzxINz0+O//bAEMBCgsLDg0OHBAQHDsoIig7Ozs7Ozs7&#10;Ozs7Ozs7Ozs7Ozs7Ozs7Ozs7Ozs7Ozs7Ozs7Ozs7Ozs7Ozs7Ozs7Ozs7O//AABEIAHg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qKKKA&#10;CiiigBKKa7BRkkADnJNcjrPxL0LTZzZ2by6rfZwLeyXzOfQsOP5/SnGEpPQDsM1HJKkSF5HVFHUs&#10;cAVwguPiN4j5ht7Xw5at0aYebN+X+IFPj+FtreMJvEOtanq8nUrJMVT8FHatPZxXxP7ham3qHjzw&#10;vppK3Gt2oZeqo+8/ktYz/Fzw8+fsNtqV+f8Ap3tSc/mRW5p/grwxpmPsuh2isvR3iDt+bZNbccUU&#10;QxHGqD0VQKfNRWybDU4YfEnUZ/8Ajz8E61KOxkTZ/Q0h8d+LP4Ph5fH63QH/ALLXeUtJzh0j+IWO&#10;CHjzxWP9Z8PL8Dvtug3/ALJSn4mXMH/H74O1uH1KRB/8K7yimpw6x/ELHDx/FvwzuVLv7dYsTjFx&#10;bMMflmt3T/GXhvVDts9atJGPRTKFb8jWrPa29wpWaCORT1DoDWDqHgDwpqW43Gi2qs3VoV8s/wDj&#10;uKV6T6NBqdErhgCrAg9CDnNOrgW+GtxphMnhrxNqOnN2ikfzY/yP9c00634+8N/8hfR4NbtU63Fg&#10;dsmPUr/9aj2cX8DuFz0AUVzOheP/AA/r8nkQXRtrsfetrkeXID9D1/CulBzWbhKO4x1FFFIAoooo&#10;AKKKaxxQAMcd8VzfifxvpnhtltW33moy8RWVuN0jE9M+g96yfEfjC/1DVW8M+EUE9/0uLs/6u1Xu&#10;c+tanhTwRp/htWuXLXupy/NPezDLsx64z0FaqEYrmmBhJ4b8VeM8TeKL5tM09jldMtGwzDsHb/P4&#10;V2GieHNH8P24h0uwhtwOrKvzN9WPJrSJx9KWlKpJq3QLC0cUlBrMAOKKjaeJWw0qA+hbFPBDDIOQ&#10;e4p2YC0UUUgCiiigAoqE3UPmiLzU8w9FzzUwOaSaew2mgo4oopiMLxB4N0HxHHnULFDKPu3EY2SL&#10;/wACH9a5Z7fxl4EAe0mfxFoyHLRSf8fESex7/wCeK9FPakPrWiqNaPVBYx/DnivSvFFoJ9OuMuP9&#10;ZA/yyRn0I/Dr0raHNcL4m8K6fe6qL/QNQi0vxEnzqY3AE/s69846/nmrfhHxq+q3Emja3b/YNcth&#10;iWA8CUD+JPUfnTlBSXNTJjJPqdhS0gpayKEauL8ceI72Oe38MaCN+r6iMbxyLaPu59OM/hz6V1Wp&#10;38GlabcahdNiG2jMj/QDt71x3w20ua7juvF+pqDf6u5dM/8ALOEcKB6D+gFa00l7z6CZveFvDFl4&#10;V0pbO1BeRvmnnb78r9yTUHivxda+G7YDHn3kvEUAPU+p9ua1dZ1KHSdKuL6Y/JChOM/ePYfnXnfg&#10;TTpvE/iC48Sap+8ET/u0bkbvbPZR/OuarUk5W6s9DC4eLjKtV+GP4vsOudI8favanUJb827H5ktU&#10;kKHH4cenWl8B+MdQOrf2LrMzyMxKxPIfmVx1Unv3r0z+H+prznUPBF9c/EA3tsnk2IdLhpenIxkL&#10;jvxWUoODTidlDFUq8J06yUdNPI9Avb2Gwt3uLiTZGnXAyW9AB3JNc59l1jxShlm1KTStOOQttaOD&#10;M+P78ozt+i9O5zTPHkuovbWun6OpfUrxykBA+WEfxyn6A4Hu1aME2k+CvDlna399DbQ20QTfI+N7&#10;fxEdySST+NdyVkrbs8M8m8efDrWrXXQ+iWN1d2UiDaySNI4b+LeSepP6UnhvQvidpDSS2CXVusUZ&#10;cQXEgZJcfwhSevJ9PrXr3hzxVpPii2ln0qcuIm2urLtYeh2nsf6VsE45OMDrmt3iZqPJKKFZHI+C&#10;PHkPilJbO6hNnqttxNbtkbsdSuf1HUV1hcIjOzfKBkmvBfFvjPS28awa5oltJDe2U5SaTjZdIpwG&#10;/mPyr22e8S40Fr2I/JNb+Yv0YZ/rWOJpunHm2TLguaXL3MzStdutS1sxBQlvtb5e/HfNbOozRw6f&#10;PJK7IoQ5IPP4VgeDoFVLi5bjogPb1NRX1zP4h1BbG0b/AEaM5L9vrXhUsRNYe8tZSvZHoVKMXWtH&#10;SMbXIfDNhLc34vWLFIQcs3VzXadO9QWVpFY2qQQjCqOvr71PgV24Wg6NOzd2zmxFVVKl1sLRVHUd&#10;Uh07yUfLyzuEjjXqT/8AWq7/AI10KSbsjCzSuQ3t3BY2r3VzII4ohuZj0FeZ654y1LWUnGnu1lYQ&#10;/fkLBWf0GexPoK0fifqEo+x6evyxSAyv/tEHAFbXhLTdKufC+nsLaGXZ853gHEv8R/P9MVzzlKcn&#10;CLsebVlOtUdKLtY5jwT4Xv5tTg1i5VoYYzuXeDulP49q6Txr4RHiC3jvrF/sus2R32lyvByP4T7H&#10;/PeuqUBeBxijpXRRiqXwnVRoRpQ5Uc34J8VHxHpkiXcZttTsn8m8tyMFHHGceh/xrpR9a888Wxf8&#10;Ih4vsPF1uNtpduLXUlUcYPRz9MH8hXoSMGUMpBVuQRW1SK0kuptc4n4rzu/h+z0eFiJNVvY7fAPO&#10;3OT/AErsbS2js7SK2hXbHDGEUegAwK4rx783jjwTG3+ra7mJ+oCY/rXd9ulOelOKBdTgPi1emLR7&#10;SzVsGeXcw9Qo/wASK3PAdnHZeD7EKuDKnmtnuW5rjPi7Lu1PT4snCws2Pqf/AK1d/wCFpY5vC+nP&#10;Hjb9nTp64Gf1rihrVfke1XXJl1Nd22zW4/OmgjPb6VznjLxZB4csGVGDX0oIhjz0PqfYVx/wwuL2&#10;98S3c891NMvkZcM5IJLcH+dXKolJRRy08BUnh5V5aRX4nqm1S+4qN2MZx29K8j+PMGY9GuducGVT&#10;x0+7XoPim81bS9OXU9JhF0bU7p7QjmWPuQexHWpNNvNL8YaBb332dLi1uFyI54w209CCD3yCK66U&#10;nTkpnnvVHifwgi1STxojafJst0jJu88qyen1z0r3nVbae80q7t7WbyJ5oWSOUjOxiMA4qDSfD2k6&#10;EZzplhFafaGDSeWOpHT8KvtNErANIoJ6ZI5p1qvtanNFAlZHyZf2Nzpt9PZXkTRT27lJFI6Ef561&#10;9DaQ86fCywMnEn2KMHP4f0rF+JNnZahqVpoem2dudZ1eVfPuNgLxQr/ET24/QYrp/EUSaf4cgsoR&#10;hE2xJn0UcfyqMzxHNhHpZ2/4Brho3rRXmYSaiyaamnwExLIx82Q984rstK0+3sLMJCoIblmP8Vcv&#10;q+jm2sLa8iX5SgE2PX1rc8M6h9s0/wAmR8zQfK2e47GvnsE3CvyVd7aHpYtKdLnp7X1NrIAzwKrT&#10;6hawAtJOqqOCSeBTb877dkRvmPUA8getYDWCsvk8zLIwLbxkADvXfXxEoSUYnDSpxl8TNqCWx1G4&#10;W5xE8kLERk43J61oCuRmtpNNtZG0m0QvK5kkDHkn+971btPEMdtc21lesUuJkBKn+Emro1XPXf0F&#10;WhGOz0F8Y+Gxr+nAw4F5b5aInjPqprhfCniK48Mak1nfK6WrttljYYMLf3v8fqK9c/yDXF/EHw/D&#10;c6c+rRKEuLZcvj/lovTB9/SnVhZ+0jujyMTRkn7anujsoZUmjWWNg6OMqwOQRT8ZriPhnqLzaXPY&#10;yTB/s7/ugW52nsB6Cu3Hat6cuaKkddGqqsFJGN4x0tNY8J6lZMoLPAzJxn5l+Zf1Aqp8PdTbVvA+&#10;mXEjbpEi8lyeuU+Xn8q6NwCjA9COa4b4QE/8IhOv8K38wX6ZFdC1pP1Rp1D4oq1nHoWuKP8AkG6i&#10;hc+iN1P6Cu5RlkQOpDKwyCO4rL8U6KniHw5e6U+M3ERCE9FccqfzArH+HGutq3hpLS7yuoaafstz&#10;G3DArwCfqB+YND96mvIOpH8RPC8+vWENxYxh7q1JwnTep6iuO8Oal400u3Glafp0zqSdgnt2Hl56&#10;4bpjPrXsJ5x3o4z0rklSvLmPTpZg6dH2M4qS6X6Hmes+FTYeF9R1rXbj7bqssYAdj8sfPAWrfwm0&#10;5Y9Lu9SOd08nlr/uqP8AEn8q0/iRDdXegRWNnA00t1cogCjp1OT+Va/hfSTo3h60sXULKibpMd2P&#10;JqVC1W/ZG1TFN4Hlk9ZS28kjWIqjpuj2mky3TWSCGO5k814l+4r9CQO2cDNJc6Ubpyf7Svos9opQ&#10;uP0rGv8Awfatl5dV8Qyk9or5v6V1pK254xT+J7axN4XaHRJ41Zm/0gLJtkKAdF9TnsOa8e8PeF/F&#10;mrajBPYWVyrwyK6zzlkRCOnJ/l1r0m98H2eT5eleKbph0Jvwv82rMm8Kakp/0bwvrxx0MmuKMflX&#10;dRnGEOVMTR3vhrwp/ZN1carqNz9u1i8/19xgBUH9xB2WpvFNpcXlpClvE0hD84HQYrgbXSPGdmwN&#10;vomrx+x14EfkRiuo07WvGVvEsN14Rlnx/wAtG1OIsf0FcOJw/tYNORpTqOnLmR1hto5bIW0qbkKb&#10;WU+lclLpGqaZqJ+wLIynhJF9PQ10Wn6le3LBbrRrmyJ673jdfzUmtHnFcNfCQq2vo11RtSxE6d7b&#10;PoYun6dJpyy319O007phgDkY9BVhbRxZl5I98rncVHG32q/JCsrKX5CnIHqalxj8apYePLykurJu&#10;7MTdhCrDBPciqS6SNQvBLc2yFoyCkoOOldOVXuAaAMdAMVhTwXs5c0ZNClUTWxyHijxymiXBsLW3&#10;867CAsX4VfT61zNmfEPjUNbtNJ9lkcNNKRiNQOgXt/kV6NfaFpepTpNeWMU0idGZef8A69XIokhQ&#10;RxoqKOiqMAV0OlKUveeh50qE6k7ylp2MDRfBemaLeLeW7TvcKpG5pODnrwK6MUlKa3jFRVkdMIRg&#10;rIoa9fppeg3187BRBA75PqBx+uKwPhdYtZeArFpAQ9zuuGz/ALRJH6Yqj8R7yXVJNP8AB2nuftOp&#10;yqbgr/yzhUgkn+f4Gu3tLaKztIrWFdsUCLGg9ABgfpWzVqdu5XUlbpXnnim0uvB3iVfGWmQmSynI&#10;j1W3TuM4EgHr/X6mvRKjmiSeJopEDxuCrKRwQeoNTCfI/IZDp1/a6pYxXtnMs0EyhkdTkEVZwK8z&#10;mtNU+GGoSXWnRS33hmdy01svL2hP8S+3+fSu+0jWLHXLBL7T7lLiCQcMp5B7gjqD7GnOFtVsJMuk&#10;ZpCABxxxTqa3Q1na4PYxtO146jrd5YLEEitRyxPLHP8AKtS5uYbO3ee4kEcaDLMe1ef6Fqq6d4in&#10;vbvMdrdvIhkI4BBz/n61a8T31xrFiJLctHZmZY4Mjm4c98f3RXoTwn71R2joeXDGfunJ6y1Owk1K&#10;1j0r+0TIxt/LDhgOSD0qh4d8QJrazk7I3Vzsiz82zsTWdr8Rmt9K8PxFgZSvmgdkXGc1Fa2VrpXj&#10;jy7ceVE9qWYZwB6/yzURo0/ZP+bdeiKliJ+1XbZ+rNq413Z4ht9Ijj3u6lpXz9wY4qvrHiaTRbsx&#10;zabM9sQMTqeM+nNYen6la/8ACb3l5NJuLHyoQg3ZyQO3Tp+taXiBXvvEmk6fkmHJldexwc8/l+tV&#10;7GEKii1pbX8yfrFSVKUovW9l+hsaVrdjq8e61uA7AfMhGGX8KZZ65Be6vc6akcge2GWZhwfp+dYH&#10;iPSI9Ilh1nTf3EizASIp4fJ9Pwp8UiaV44upJ8JFc228MenABP8AI1PsYSi5Q6rT5F/WKkZKM1az&#10;SZpa14ik02/jsbSye8uHTeyoeUH0rOtvGV95Bu7vSitorFXljfJB6Yx9cUaCs051LxFcAgzKwhBH&#10;RB/kfrUGi6W114FvBg+Zcs8gz3IOR+orZU6MY8sls0m/XcxdWvOXNGVtG0vJWsdXaahFdaZHfnMU&#10;bx+YQ/VRio9H1NdWszdJGyIZGVM/xAHg1yTalJceENN0q1+a5vD5TAdVUHkn9K7LTbOPT7CG0jwB&#10;GuPqe5rmrUlTTvvfT0OuhWlUkktktfUtCloHNBrlO0MVleJPENj4a0iXUb5wFQYRB96Ruyio/Evi&#10;jTfC9gbvUJ8E8RwpgvKewArlNE8Pap4v1ePxL4rh8mCE7tP01jkJ3Dv79P8AOK1hD7UtvzEXvAmh&#10;30txdeLdeXbqepf6qI9LaHqFHp/n3rtx7Ui/p2paicnJ3BC0lLRUjI5UV1KOoZWGCCODXCal4Gv9&#10;Gv5NZ8E3S2c7HdNp8hPkT/h2P+Pau+oxVRm47CscXovxGsrm5Gm69bvomqA7TDccI5/2W6V1lxIo&#10;tJJQwKiMsCD2xVXWdA0vX7Y22qWMVzHjjcPmH0PUVxz+CvEfhwOfCuuGezwc6dqPzoR6Bu36fWtF&#10;7Ob0dn5iknZm74V023uPDFv9qt45fNdpcOoOCTT9bhW413RbVUBjjd5mQDgBRx+tYNr8QLjQo0tP&#10;E3hm60pUGBPbJ5sA+hHT9a6PTPFfhvWGEthqtpJKy7QC4V8emDg1tKVT2jnbTX01OdYdezUPT8DE&#10;0/RrjW9Yvb64v5gkMzQq0J2lvYHsACP1q1baNa2vi7yEVniFkS5lcsTk4710GlafHptmLeNy4LM5&#10;ZupJOTUosoBevehMzSIELE5+Udh+dE8U232tYxhg0op9b3OU8OajpVgupXU08FuGuWCJ3Cjpgf4V&#10;dt5EvvF32/lYYrBWUvxjcT19OM1pR+GtHiuDcLYRmQnOWGRn6Ump6BbatIhmmmSNTlo422hz2zRK&#10;rTlJu71ViY0KsIJWWjuYmo63ZalqiRtMXsrN95RFLNPIOgAHYfrS+MoIdQfTLdEK3Fw+FJ4KoeuR&#10;+IrprOwtbGEQ2tukSL0Crj9aZc6TZ3V/DezRbpoOEJPC/hSjXhGacdkXLDVJwkpPVkGpQrbeHLmG&#10;JdqR2zKoHHAWm+HEEfhyyXt5IP5jNaU8STxPFIu6N1KsPUelRrDDb2qwBRHCibQOwGMYrDnvDl7u&#10;50ezaqc3lY5XwnYW0uuajfwJiKKQxwjPTJO4j+ntXYgDNcnJ4o8G+Erd4V1K3Qk7jHE5lYn8M/rW&#10;afHXiHXj5fhXwzO0bcC8vv3aD3A7/nW9VTrT5unmThqSpQsd3NNFbxNLLIkUaDLO7YA+prhtS+Ik&#10;uo3R0vwbZNq12Tta52nyIvcnofr0pIvh5qGtyrceM9blv8HIsrcmOBf8a7XTtOstLtFtbG1itoV6&#10;JGuBWP7uHmzoOV8P+AvJv11vxLdnV9ZJ3Bn/ANXAfRF9vX8q7QdfejFLUSk5O7GFFFFSAUUUUAFF&#10;FFACYFGKKKAEdFdSrqGU9iMiub1T4feF9WZnuNHgSRuskA8ts+vy4/WiimpOOwGP/wAKzmsCTofi&#10;rVtPHaMy+Yn5Uf2J8SbEf6N4m0+9A6C5ttv8gaKKuOIm3Z2fyFZALz4pW/D6Zot57xylf5kUHXfi&#10;Yv8AzJ1i/wBL1B/NqKKv2if2UFgGu/Exung+xj92vUP8moM3xTufu2uiWY/23Zsflmiij2i/lQAf&#10;DvxEvsfa/FttaKfvLaW2fyJxQvwst7xt+ua/quqH+7JPtX8qKKXtpdNAsb+leCfDeilWstHtkdRx&#10;I6b3/wC+jk1vAAdBiiisnJy3GFLRRSAKKKKACiiigD//2VBLAwQUAAYACAAAACEANjcDg+AAAAAJ&#10;AQAADwAAAGRycy9kb3ducmV2LnhtbEyPwWrCQBCG74W+wzJCb7qJotWYjYi0PUlBLZTexuyYBLO7&#10;Ibsm8e07ntrTMMzHP9+fbgZTi45aXzmrIJ5EIMjmTle2UPB1eh8vQfiAVmPtLCm4k4dN9vyUYqJd&#10;bw/UHUMhOMT6BBWUITSJlD4vyaCfuIYs3y6uNRh4bQupW+w53NRyGkULabCy/KHEhnYl5dfjzSj4&#10;6LHfzuK3bn+97O4/p/nn9z4mpV5Gw3YNItAQ/mB46LM6ZOx0djervagVjGevTD5mzBUYWE0XMYiz&#10;gvlyBTJL5f8G2S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E3&#10;v7cSBAAAzwoAAA4AAAAAAAAAAAAAAAAAPQIAAGRycy9lMm9Eb2MueG1sUEsBAi0ACgAAAAAAAAAh&#10;AKA2lIsvGAAALxgAABQAAAAAAAAAAAAAAAAAewYAAGRycy9tZWRpYS9pbWFnZTEuanBnUEsBAi0A&#10;FAAGAAgAAAAhADY3A4PgAAAACQEAAA8AAAAAAAAAAAAAAAAA3B4AAGRycy9kb3ducmV2LnhtbFBL&#10;AQItABQABgAIAAAAIQA3ncEYugAAACEBAAAZAAAAAAAAAAAAAAAAAOkfAABkcnMvX3JlbHMvZTJv&#10;RG9jLnhtbC5yZWxzUEsFBgAAAAAGAAYAfAEAANogAAAAAA==&#10;">
              <v:group id="Grupa 2" o:spid="_x0000_s1027" style="position:absolute;width:57083;height:5029" coordorigin="" coordsize="57083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f5iwwAAANoAAAAPAAAAZHJzL2Rvd25yZXYueG1sRI/dasJA&#10;FITvC32H5RS8001ES01dpRVEEbH4d3/IniZps2eX7Gri27sFoZfDzHzDTOedqcWVGl9ZVpAOEhDE&#10;udUVFwpOx2X/DYQPyBpry6TgRh7ms+enKWbatryn6yEUIkLYZ6igDMFlUvq8JIN+YB1x9L5tYzBE&#10;2RRSN9hGuKnlMElepcGK40KJjhYl5b+Hi1Ewmew+x9uv1Pmf4XllpVsuNm2qVO+l+3gHEagL/+FH&#10;e60VjODvSrwBcnYHAAD//wMAUEsBAi0AFAAGAAgAAAAhANvh9svuAAAAhQEAABMAAAAAAAAAAAAA&#10;AAAAAAAAAFtDb250ZW50X1R5cGVzXS54bWxQSwECLQAUAAYACAAAACEAWvQsW78AAAAVAQAACwAA&#10;AAAAAAAAAAAAAAAfAQAAX3JlbHMvLnJlbHNQSwECLQAUAAYACAAAACEAPvX+YsMAAADaAAAADwAA&#10;AAAAAAAAAAAAAAAHAgAAZHJzL2Rvd25yZXYueG1sUEsFBgAAAAADAAMAtwAAAPcCAAAAAA==&#10;">
                  <v:imagedata r:id="rId2" o:title=""/>
                </v:shape>
                <v:rect id="Prostokąt 5" o:spid="_x0000_s1029" style="position:absolute;left:8652;top:1027;width:48431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BwQAAANoAAAAPAAAAZHJzL2Rvd25yZXYueG1sRI/RagIx&#10;FETfBf8hXKEvokmllrIapZRWRZ9q/YDL5nY3dHOzJHFd/94UBB+HmTnDLNe9a0RHIVrPGp6nCgRx&#10;6Y3lSsPp52vyBiImZIONZ9JwpQjr1XCwxML4C39Td0yVyBCOBWqoU2oLKWNZk8M49S1x9n59cJiy&#10;DJU0AS8Z7ho5U+pVOrScF2ps6aOm8u94dhpeNrP9px2rg3XdGU97GdSWD1o/jfr3BYhEfXqE7+2d&#10;0TCH/yv5BsjVDQAA//8DAFBLAQItABQABgAIAAAAIQDb4fbL7gAAAIUBAAATAAAAAAAAAAAAAAAA&#10;AAAAAABbQ29udGVudF9UeXBlc10ueG1sUEsBAi0AFAAGAAgAAAAhAFr0LFu/AAAAFQEAAAsAAAAA&#10;AAAAAAAAAAAAHwEAAF9yZWxzLy5yZWxzUEsBAi0AFAAGAAgAAAAhAN9MMUHBAAAA2gAAAA8AAAAA&#10;AAAAAAAAAAAABwIAAGRycy9kb3ducmV2LnhtbFBLBQYAAAAAAwADALcAAAD1Ag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01E135F1"/>
    <w:multiLevelType w:val="hybridMultilevel"/>
    <w:tmpl w:val="AB3CB1F4"/>
    <w:lvl w:ilvl="0" w:tplc="CF72C350">
      <w:start w:val="1"/>
      <w:numFmt w:val="decimal"/>
      <w:lvlText w:val="11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533234"/>
    <w:multiLevelType w:val="hybridMultilevel"/>
    <w:tmpl w:val="8510215C"/>
    <w:lvl w:ilvl="0" w:tplc="444C83E2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24B"/>
    <w:multiLevelType w:val="hybridMultilevel"/>
    <w:tmpl w:val="16AC2FA8"/>
    <w:lvl w:ilvl="0" w:tplc="2EBC31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6" w15:restartNumberingAfterBreak="0">
    <w:nsid w:val="19602E37"/>
    <w:multiLevelType w:val="hybridMultilevel"/>
    <w:tmpl w:val="79A2CCF0"/>
    <w:lvl w:ilvl="0" w:tplc="CAC4617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5019D"/>
    <w:multiLevelType w:val="hybridMultilevel"/>
    <w:tmpl w:val="FFA89B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8E4AED"/>
    <w:multiLevelType w:val="multilevel"/>
    <w:tmpl w:val="AF223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2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5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8056" w:hanging="2160"/>
      </w:pPr>
      <w:rPr>
        <w:rFonts w:hint="default"/>
      </w:rPr>
    </w:lvl>
  </w:abstractNum>
  <w:abstractNum w:abstractNumId="9" w15:restartNumberingAfterBreak="0">
    <w:nsid w:val="28977083"/>
    <w:multiLevelType w:val="hybridMultilevel"/>
    <w:tmpl w:val="28A0D9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F60998"/>
    <w:multiLevelType w:val="hybridMultilevel"/>
    <w:tmpl w:val="512EB29E"/>
    <w:lvl w:ilvl="0" w:tplc="B84CA980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2550"/>
    <w:multiLevelType w:val="multilevel"/>
    <w:tmpl w:val="31A4C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67090"/>
    <w:multiLevelType w:val="hybridMultilevel"/>
    <w:tmpl w:val="28CEF4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16F43"/>
    <w:multiLevelType w:val="hybridMultilevel"/>
    <w:tmpl w:val="3680261A"/>
    <w:lvl w:ilvl="0" w:tplc="14184BB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CAC4617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1F4D"/>
    <w:multiLevelType w:val="multilevel"/>
    <w:tmpl w:val="1C82E8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eastAsiaTheme="minorHAnsi" w:hint="default"/>
        <w:color w:val="000000"/>
      </w:rPr>
    </w:lvl>
  </w:abstractNum>
  <w:abstractNum w:abstractNumId="15" w15:restartNumberingAfterBreak="0">
    <w:nsid w:val="31250F57"/>
    <w:multiLevelType w:val="hybridMultilevel"/>
    <w:tmpl w:val="73F26E5E"/>
    <w:lvl w:ilvl="0" w:tplc="A23C551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25F47C94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BD6F2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4A65"/>
    <w:multiLevelType w:val="hybridMultilevel"/>
    <w:tmpl w:val="5CE4F45E"/>
    <w:lvl w:ilvl="0" w:tplc="5D202F90">
      <w:start w:val="1"/>
      <w:numFmt w:val="decimal"/>
      <w:lvlText w:val="8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3276F"/>
    <w:multiLevelType w:val="multilevel"/>
    <w:tmpl w:val="B638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87B75"/>
    <w:multiLevelType w:val="hybridMultilevel"/>
    <w:tmpl w:val="B3D46A3C"/>
    <w:lvl w:ilvl="0" w:tplc="BA40B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54D37A6"/>
    <w:multiLevelType w:val="multilevel"/>
    <w:tmpl w:val="509A9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24A63"/>
    <w:multiLevelType w:val="hybridMultilevel"/>
    <w:tmpl w:val="0902DD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F759A3"/>
    <w:multiLevelType w:val="hybridMultilevel"/>
    <w:tmpl w:val="68D8BFB2"/>
    <w:lvl w:ilvl="0" w:tplc="0248BC48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0389"/>
    <w:multiLevelType w:val="hybridMultilevel"/>
    <w:tmpl w:val="BF62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66DBE"/>
    <w:multiLevelType w:val="hybridMultilevel"/>
    <w:tmpl w:val="06FA1B98"/>
    <w:lvl w:ilvl="0" w:tplc="9302433C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1E31"/>
    <w:multiLevelType w:val="hybridMultilevel"/>
    <w:tmpl w:val="E10AC88E"/>
    <w:lvl w:ilvl="0" w:tplc="012423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21041"/>
    <w:multiLevelType w:val="hybridMultilevel"/>
    <w:tmpl w:val="71ECD5A0"/>
    <w:lvl w:ilvl="0" w:tplc="4A88C8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abstractNum w:abstractNumId="31" w15:restartNumberingAfterBreak="0">
    <w:nsid w:val="6B3C1A2E"/>
    <w:multiLevelType w:val="hybridMultilevel"/>
    <w:tmpl w:val="3D068114"/>
    <w:lvl w:ilvl="0" w:tplc="38489F24">
      <w:start w:val="1"/>
      <w:numFmt w:val="decimal"/>
      <w:lvlText w:val="10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84305"/>
    <w:multiLevelType w:val="hybridMultilevel"/>
    <w:tmpl w:val="D4567A9E"/>
    <w:lvl w:ilvl="0" w:tplc="14184BB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14184B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3180C"/>
    <w:multiLevelType w:val="hybridMultilevel"/>
    <w:tmpl w:val="81C8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2D3C"/>
    <w:multiLevelType w:val="hybridMultilevel"/>
    <w:tmpl w:val="03121282"/>
    <w:lvl w:ilvl="0" w:tplc="2A324C6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23B0"/>
    <w:multiLevelType w:val="hybridMultilevel"/>
    <w:tmpl w:val="6C94DBFE"/>
    <w:lvl w:ilvl="0" w:tplc="20DC23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0"/>
  </w:num>
  <w:num w:numId="3">
    <w:abstractNumId w:val="17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14"/>
  </w:num>
  <w:num w:numId="10">
    <w:abstractNumId w:val="23"/>
  </w:num>
  <w:num w:numId="11">
    <w:abstractNumId w:val="32"/>
  </w:num>
  <w:num w:numId="12">
    <w:abstractNumId w:val="15"/>
  </w:num>
  <w:num w:numId="13">
    <w:abstractNumId w:val="6"/>
  </w:num>
  <w:num w:numId="14">
    <w:abstractNumId w:val="34"/>
  </w:num>
  <w:num w:numId="15">
    <w:abstractNumId w:val="35"/>
  </w:num>
  <w:num w:numId="16">
    <w:abstractNumId w:val="28"/>
  </w:num>
  <w:num w:numId="17">
    <w:abstractNumId w:val="29"/>
  </w:num>
  <w:num w:numId="18">
    <w:abstractNumId w:val="4"/>
  </w:num>
  <w:num w:numId="19">
    <w:abstractNumId w:val="7"/>
  </w:num>
  <w:num w:numId="20">
    <w:abstractNumId w:val="27"/>
  </w:num>
  <w:num w:numId="21">
    <w:abstractNumId w:val="25"/>
  </w:num>
  <w:num w:numId="22">
    <w:abstractNumId w:val="10"/>
  </w:num>
  <w:num w:numId="23">
    <w:abstractNumId w:val="18"/>
  </w:num>
  <w:num w:numId="24">
    <w:abstractNumId w:val="3"/>
  </w:num>
  <w:num w:numId="25">
    <w:abstractNumId w:val="31"/>
  </w:num>
  <w:num w:numId="26">
    <w:abstractNumId w:val="1"/>
  </w:num>
  <w:num w:numId="27">
    <w:abstractNumId w:val="0"/>
  </w:num>
  <w:num w:numId="28">
    <w:abstractNumId w:val="19"/>
  </w:num>
  <w:num w:numId="29">
    <w:abstractNumId w:val="13"/>
  </w:num>
  <w:num w:numId="30">
    <w:abstractNumId w:val="24"/>
  </w:num>
  <w:num w:numId="31">
    <w:abstractNumId w:val="26"/>
  </w:num>
  <w:num w:numId="32">
    <w:abstractNumId w:val="33"/>
  </w:num>
  <w:num w:numId="33">
    <w:abstractNumId w:val="9"/>
  </w:num>
  <w:num w:numId="34">
    <w:abstractNumId w:val="12"/>
  </w:num>
  <w:num w:numId="35">
    <w:abstractNumId w:val="21"/>
  </w:num>
  <w:num w:numId="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392"/>
    <w:rsid w:val="00004B8C"/>
    <w:rsid w:val="00004D30"/>
    <w:rsid w:val="00007891"/>
    <w:rsid w:val="000133AE"/>
    <w:rsid w:val="00041C80"/>
    <w:rsid w:val="00053284"/>
    <w:rsid w:val="000540D5"/>
    <w:rsid w:val="000A2FA7"/>
    <w:rsid w:val="000F2AA2"/>
    <w:rsid w:val="000F5C32"/>
    <w:rsid w:val="00104CF3"/>
    <w:rsid w:val="001159EA"/>
    <w:rsid w:val="00162098"/>
    <w:rsid w:val="001904A8"/>
    <w:rsid w:val="00192C33"/>
    <w:rsid w:val="001A0A85"/>
    <w:rsid w:val="001C5E97"/>
    <w:rsid w:val="001D74C3"/>
    <w:rsid w:val="00211386"/>
    <w:rsid w:val="00217F68"/>
    <w:rsid w:val="00221CF9"/>
    <w:rsid w:val="00227BB9"/>
    <w:rsid w:val="002409AD"/>
    <w:rsid w:val="00253C28"/>
    <w:rsid w:val="0028173A"/>
    <w:rsid w:val="002963EF"/>
    <w:rsid w:val="002C30A9"/>
    <w:rsid w:val="002D6EE1"/>
    <w:rsid w:val="002E0887"/>
    <w:rsid w:val="002E1E78"/>
    <w:rsid w:val="002F13AB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4817C6"/>
    <w:rsid w:val="004C7568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2649"/>
    <w:rsid w:val="006723C6"/>
    <w:rsid w:val="006861E5"/>
    <w:rsid w:val="006A5681"/>
    <w:rsid w:val="006C3BC6"/>
    <w:rsid w:val="00730FA0"/>
    <w:rsid w:val="00737B29"/>
    <w:rsid w:val="007543BD"/>
    <w:rsid w:val="00761116"/>
    <w:rsid w:val="00784DA5"/>
    <w:rsid w:val="00791470"/>
    <w:rsid w:val="007C158B"/>
    <w:rsid w:val="007D434D"/>
    <w:rsid w:val="007F07BD"/>
    <w:rsid w:val="008222A5"/>
    <w:rsid w:val="008300D7"/>
    <w:rsid w:val="00832846"/>
    <w:rsid w:val="00871C5F"/>
    <w:rsid w:val="008871BE"/>
    <w:rsid w:val="00887C7D"/>
    <w:rsid w:val="008B1E1A"/>
    <w:rsid w:val="008B1EA4"/>
    <w:rsid w:val="008F6755"/>
    <w:rsid w:val="00900A0D"/>
    <w:rsid w:val="00911D50"/>
    <w:rsid w:val="009134AB"/>
    <w:rsid w:val="0092089C"/>
    <w:rsid w:val="00924013"/>
    <w:rsid w:val="00927A76"/>
    <w:rsid w:val="00935409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754B3"/>
    <w:rsid w:val="00A86A7F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21BA"/>
    <w:rsid w:val="00C06E7E"/>
    <w:rsid w:val="00C1396A"/>
    <w:rsid w:val="00C4262A"/>
    <w:rsid w:val="00C47BE4"/>
    <w:rsid w:val="00C57B13"/>
    <w:rsid w:val="00C7662E"/>
    <w:rsid w:val="00C946CC"/>
    <w:rsid w:val="00CA2A34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96813"/>
    <w:rsid w:val="00FA6CBB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FC6F"/>
  <w15:docId w15:val="{BEA058B2-CD03-4A2D-9E01-38F936F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1386"/>
    <w:pPr>
      <w:suppressAutoHyphens w:val="0"/>
      <w:overflowPunct/>
      <w:autoSpaceDE/>
      <w:autoSpaceDN/>
      <w:adjustRightInd/>
      <w:spacing w:line="276" w:lineRule="auto"/>
      <w:jc w:val="both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11386"/>
    <w:pPr>
      <w:tabs>
        <w:tab w:val="left" w:pos="480"/>
        <w:tab w:val="right" w:leader="dot" w:pos="9062"/>
      </w:tabs>
      <w:suppressAutoHyphens w:val="0"/>
      <w:overflowPunct/>
      <w:autoSpaceDE/>
      <w:autoSpaceDN/>
      <w:adjustRightInd/>
      <w:spacing w:after="100"/>
      <w:ind w:left="426" w:hanging="426"/>
      <w:jc w:val="both"/>
    </w:pPr>
    <w:rPr>
      <w:rFonts w:eastAsiaTheme="minorEastAsia" w:cstheme="minorBidi"/>
      <w:sz w:val="24"/>
      <w:szCs w:val="22"/>
    </w:rPr>
  </w:style>
  <w:style w:type="paragraph" w:customStyle="1" w:styleId="Standard">
    <w:name w:val="Standard"/>
    <w:rsid w:val="002113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?uri=OJ:L:2016:119:T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CFB0-9BE5-45F1-9058-1E443CA4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kursant</cp:lastModifiedBy>
  <cp:revision>9</cp:revision>
  <cp:lastPrinted>2019-02-26T01:03:00Z</cp:lastPrinted>
  <dcterms:created xsi:type="dcterms:W3CDTF">2019-02-26T00:36:00Z</dcterms:created>
  <dcterms:modified xsi:type="dcterms:W3CDTF">2019-03-11T11:07:00Z</dcterms:modified>
</cp:coreProperties>
</file>